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FBC" w:rsidRDefault="00284FBC" w:rsidP="00284FBC">
      <w:pPr>
        <w:pStyle w:val="Nzev"/>
        <w:jc w:val="left"/>
        <w:rPr>
          <w:rFonts w:ascii="Arial" w:hAnsi="Arial" w:cs="Arial"/>
          <w:iCs/>
          <w:sz w:val="36"/>
          <w:szCs w:val="36"/>
        </w:rPr>
      </w:pPr>
      <w:r w:rsidRPr="00F24166">
        <w:rPr>
          <w:rFonts w:ascii="Book Antiqua" w:hAnsi="Book Antiqua"/>
          <w:b w:val="0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-419504</wp:posOffset>
            </wp:positionH>
            <wp:positionV relativeFrom="paragraph">
              <wp:posOffset>-816668</wp:posOffset>
            </wp:positionV>
            <wp:extent cx="1801091" cy="969818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ral\Desktop\Grafika\LOGA\LogoM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091" cy="96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4FBC" w:rsidRPr="00666A4F" w:rsidRDefault="00284FBC" w:rsidP="00284FBC">
      <w:pPr>
        <w:pStyle w:val="Nzev"/>
        <w:pBdr>
          <w:bottom w:val="single" w:sz="12" w:space="1" w:color="auto"/>
        </w:pBdr>
        <w:rPr>
          <w:rFonts w:ascii="Arial" w:hAnsi="Arial" w:cs="Arial"/>
          <w:iCs/>
          <w:sz w:val="24"/>
          <w:szCs w:val="24"/>
        </w:rPr>
      </w:pPr>
      <w:r w:rsidRPr="00666A4F">
        <w:rPr>
          <w:rFonts w:ascii="Arial" w:hAnsi="Arial" w:cs="Arial"/>
          <w:iCs/>
          <w:sz w:val="24"/>
          <w:szCs w:val="24"/>
        </w:rPr>
        <w:t>MĚSTSKÝ ÚŘAD HULÍN</w:t>
      </w:r>
    </w:p>
    <w:p w:rsidR="00284FBC" w:rsidRPr="00666A4F" w:rsidRDefault="00284FBC" w:rsidP="00284FBC">
      <w:pPr>
        <w:spacing w:before="120"/>
        <w:jc w:val="center"/>
        <w:rPr>
          <w:rFonts w:ascii="Arial" w:hAnsi="Arial" w:cs="Arial"/>
          <w:b/>
        </w:rPr>
      </w:pPr>
      <w:r w:rsidRPr="00666A4F">
        <w:rPr>
          <w:rFonts w:ascii="Arial" w:hAnsi="Arial" w:cs="Arial"/>
          <w:b/>
        </w:rPr>
        <w:t>Odbor správy majetku města</w:t>
      </w:r>
    </w:p>
    <w:p w:rsidR="00284FBC" w:rsidRPr="00666A4F" w:rsidRDefault="00284FBC" w:rsidP="00284FBC">
      <w:pPr>
        <w:spacing w:before="113" w:after="0"/>
        <w:jc w:val="center"/>
        <w:rPr>
          <w:rFonts w:ascii="Arial" w:hAnsi="Arial" w:cs="Arial"/>
          <w:sz w:val="28"/>
          <w:szCs w:val="28"/>
        </w:rPr>
      </w:pPr>
      <w:r w:rsidRPr="00666A4F">
        <w:rPr>
          <w:rFonts w:ascii="Arial" w:hAnsi="Arial" w:cs="Arial"/>
          <w:b/>
          <w:bCs/>
          <w:sz w:val="28"/>
          <w:szCs w:val="28"/>
        </w:rPr>
        <w:t xml:space="preserve">O H L Á Š E N Í </w:t>
      </w:r>
    </w:p>
    <w:p w:rsidR="00284FBC" w:rsidRPr="00284FBC" w:rsidRDefault="00284FBC" w:rsidP="00284FBC">
      <w:pPr>
        <w:jc w:val="center"/>
        <w:rPr>
          <w:rFonts w:ascii="Arial" w:hAnsi="Arial" w:cs="Arial"/>
        </w:rPr>
      </w:pPr>
      <w:r w:rsidRPr="00284FBC">
        <w:rPr>
          <w:rFonts w:ascii="Arial" w:hAnsi="Arial" w:cs="Arial"/>
          <w:b/>
          <w:bCs/>
        </w:rPr>
        <w:t xml:space="preserve">KE SPLNĚNÍ POPLATKOVÉ POVINNOSTI ZA UŽÍVÁNÍ VEŘEJNÉHO PROSTRANSTVÍ </w:t>
      </w:r>
    </w:p>
    <w:p w:rsidR="00284FBC" w:rsidRPr="006B4C6A" w:rsidRDefault="00284FBC" w:rsidP="00284FBC">
      <w:pPr>
        <w:jc w:val="center"/>
        <w:rPr>
          <w:rFonts w:ascii="Arial" w:hAnsi="Arial" w:cs="Arial"/>
          <w:sz w:val="18"/>
          <w:szCs w:val="18"/>
        </w:rPr>
      </w:pPr>
      <w:r w:rsidRPr="006B4C6A">
        <w:rPr>
          <w:rFonts w:ascii="Arial" w:hAnsi="Arial" w:cs="Arial"/>
          <w:sz w:val="18"/>
          <w:szCs w:val="18"/>
        </w:rPr>
        <w:t xml:space="preserve">stanovená </w:t>
      </w:r>
      <w:r w:rsidR="00E2527B">
        <w:rPr>
          <w:rFonts w:ascii="Arial" w:hAnsi="Arial" w:cs="Arial"/>
          <w:sz w:val="18"/>
          <w:szCs w:val="18"/>
        </w:rPr>
        <w:t>čl. 4</w:t>
      </w:r>
      <w:r w:rsidRPr="006B4C6A">
        <w:rPr>
          <w:rFonts w:ascii="Arial" w:hAnsi="Arial" w:cs="Arial"/>
          <w:sz w:val="18"/>
          <w:szCs w:val="18"/>
        </w:rPr>
        <w:t xml:space="preserve"> </w:t>
      </w:r>
      <w:r w:rsidR="00527470">
        <w:rPr>
          <w:rFonts w:ascii="Arial" w:hAnsi="Arial" w:cs="Arial"/>
          <w:sz w:val="18"/>
          <w:szCs w:val="18"/>
        </w:rPr>
        <w:t xml:space="preserve">obecně závazné </w:t>
      </w:r>
      <w:r w:rsidRPr="006B4C6A">
        <w:rPr>
          <w:rFonts w:ascii="Arial" w:hAnsi="Arial" w:cs="Arial"/>
          <w:sz w:val="18"/>
          <w:szCs w:val="18"/>
        </w:rPr>
        <w:t xml:space="preserve">vyhlášky o místním poplatku za užívání veřejného prostranství a registrační (poplatková) povinnost podle § </w:t>
      </w:r>
      <w:proofErr w:type="gramStart"/>
      <w:r w:rsidRPr="006B4C6A">
        <w:rPr>
          <w:rFonts w:ascii="Arial" w:hAnsi="Arial" w:cs="Arial"/>
          <w:sz w:val="18"/>
          <w:szCs w:val="18"/>
        </w:rPr>
        <w:t>14a</w:t>
      </w:r>
      <w:proofErr w:type="gramEnd"/>
      <w:r w:rsidRPr="006B4C6A">
        <w:rPr>
          <w:rFonts w:ascii="Arial" w:hAnsi="Arial" w:cs="Arial"/>
          <w:sz w:val="18"/>
          <w:szCs w:val="18"/>
        </w:rPr>
        <w:t xml:space="preserve"> zákona 565/1990 Sb., o místních poplatcích, v daném znění.</w:t>
      </w:r>
    </w:p>
    <w:tbl>
      <w:tblPr>
        <w:tblW w:w="955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435"/>
      </w:tblGrid>
      <w:tr w:rsidR="00284FBC" w:rsidRPr="008F4E2A" w:rsidTr="00A83655">
        <w:trPr>
          <w:trHeight w:val="5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84FBC" w:rsidRPr="008F4E2A" w:rsidRDefault="00284FBC" w:rsidP="00284FBC">
            <w:pPr>
              <w:pStyle w:val="Nadpis1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F4E2A">
              <w:rPr>
                <w:rFonts w:ascii="Arial" w:hAnsi="Arial" w:cs="Arial"/>
                <w:bCs/>
              </w:rPr>
              <w:t>Poplatník</w:t>
            </w:r>
          </w:p>
          <w:p w:rsidR="00FC721F" w:rsidRPr="008F4E2A" w:rsidRDefault="00284FBC" w:rsidP="00284FBC">
            <w:pPr>
              <w:pStyle w:val="Nadpis1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F4E2A">
              <w:rPr>
                <w:rFonts w:ascii="Arial" w:hAnsi="Arial" w:cs="Arial"/>
                <w:b w:val="0"/>
              </w:rPr>
              <w:t>Jméno a příjmení fyzické osoby/</w:t>
            </w:r>
          </w:p>
          <w:p w:rsidR="00284FBC" w:rsidRPr="008F4E2A" w:rsidRDefault="00284FBC" w:rsidP="00284FBC">
            <w:pPr>
              <w:pStyle w:val="Nadpis1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F4E2A">
              <w:rPr>
                <w:rFonts w:ascii="Arial" w:hAnsi="Arial" w:cs="Arial"/>
                <w:b w:val="0"/>
              </w:rPr>
              <w:t>název právnické osoby a IČO</w:t>
            </w:r>
          </w:p>
        </w:tc>
        <w:tc>
          <w:tcPr>
            <w:tcW w:w="64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8F4E2A" w:rsidRDefault="00284FBC" w:rsidP="00CD4AB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FBC" w:rsidRPr="008F4E2A" w:rsidTr="00A83655">
        <w:trPr>
          <w:trHeight w:val="5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84FBC" w:rsidRPr="008F4E2A" w:rsidRDefault="00284FBC" w:rsidP="00284FBC">
            <w:pPr>
              <w:pStyle w:val="Nadpis1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F4E2A">
              <w:rPr>
                <w:rFonts w:ascii="Arial" w:hAnsi="Arial" w:cs="Arial"/>
                <w:b w:val="0"/>
              </w:rPr>
              <w:t>Adresa trvalého pobytu fyzické osoby/sídlo právnické osoby</w:t>
            </w:r>
          </w:p>
        </w:tc>
        <w:tc>
          <w:tcPr>
            <w:tcW w:w="64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8F4E2A" w:rsidRDefault="00284FBC" w:rsidP="00CD4AB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FBC" w:rsidRPr="008F4E2A" w:rsidTr="00A83655">
        <w:trPr>
          <w:trHeight w:val="42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B1094" w:rsidRPr="00CB1094" w:rsidRDefault="00284FBC" w:rsidP="00284FBC">
            <w:pPr>
              <w:pStyle w:val="Nadpis1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F4E2A">
              <w:rPr>
                <w:rFonts w:ascii="Arial" w:hAnsi="Arial" w:cs="Arial"/>
                <w:b w:val="0"/>
              </w:rPr>
              <w:t xml:space="preserve">Adresa pro doručování </w:t>
            </w:r>
          </w:p>
          <w:p w:rsidR="00284FBC" w:rsidRPr="008F4E2A" w:rsidRDefault="00284FBC" w:rsidP="00284FBC">
            <w:pPr>
              <w:pStyle w:val="Nadpis1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F4E2A">
              <w:rPr>
                <w:rFonts w:ascii="Arial" w:hAnsi="Arial" w:cs="Arial"/>
                <w:b w:val="0"/>
              </w:rPr>
              <w:t>(je-li odlišná)</w:t>
            </w:r>
          </w:p>
          <w:p w:rsidR="00284FBC" w:rsidRPr="008F4E2A" w:rsidRDefault="00284FBC" w:rsidP="00284FBC">
            <w:pPr>
              <w:pStyle w:val="Nadpis1"/>
              <w:numPr>
                <w:ilvl w:val="0"/>
                <w:numId w:val="5"/>
              </w:numPr>
              <w:rPr>
                <w:rFonts w:ascii="Arial" w:hAnsi="Arial" w:cs="Arial"/>
                <w:b w:val="0"/>
              </w:rPr>
            </w:pPr>
          </w:p>
        </w:tc>
        <w:tc>
          <w:tcPr>
            <w:tcW w:w="64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8F4E2A" w:rsidRDefault="00284FBC" w:rsidP="00CD4AB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FBC" w:rsidRPr="008F4E2A" w:rsidTr="00A83655">
        <w:trPr>
          <w:trHeight w:val="31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721F" w:rsidRPr="008F4E2A" w:rsidRDefault="00284FBC" w:rsidP="00284FBC">
            <w:pPr>
              <w:pStyle w:val="Nadpis1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F4E2A">
              <w:rPr>
                <w:rFonts w:ascii="Arial" w:hAnsi="Arial" w:cs="Arial"/>
                <w:b w:val="0"/>
              </w:rPr>
              <w:t>Odpovědná osoba</w:t>
            </w:r>
            <w:r w:rsidR="00FC721F" w:rsidRPr="008F4E2A">
              <w:rPr>
                <w:rFonts w:ascii="Arial" w:hAnsi="Arial" w:cs="Arial"/>
                <w:b w:val="0"/>
              </w:rPr>
              <w:t>:</w:t>
            </w:r>
          </w:p>
          <w:p w:rsidR="00284FBC" w:rsidRPr="008F4E2A" w:rsidRDefault="00FC721F" w:rsidP="00CD4ABE">
            <w:pPr>
              <w:pStyle w:val="Nadpis1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F4E2A">
              <w:rPr>
                <w:rFonts w:ascii="Arial" w:hAnsi="Arial" w:cs="Arial"/>
                <w:b w:val="0"/>
              </w:rPr>
              <w:t>(</w:t>
            </w:r>
            <w:r w:rsidR="00284FBC" w:rsidRPr="008F4E2A">
              <w:rPr>
                <w:rFonts w:ascii="Arial" w:hAnsi="Arial" w:cs="Arial"/>
                <w:b w:val="0"/>
              </w:rPr>
              <w:t>jméno</w:t>
            </w:r>
            <w:r w:rsidR="00CB1094">
              <w:rPr>
                <w:rFonts w:ascii="Arial" w:hAnsi="Arial" w:cs="Arial"/>
                <w:b w:val="0"/>
              </w:rPr>
              <w:t>, příjmení</w:t>
            </w:r>
            <w:r w:rsidR="00284FBC" w:rsidRPr="008F4E2A">
              <w:rPr>
                <w:rFonts w:ascii="Arial" w:hAnsi="Arial" w:cs="Arial"/>
                <w:b w:val="0"/>
              </w:rPr>
              <w:t xml:space="preserve">, telefon, </w:t>
            </w:r>
            <w:proofErr w:type="gramStart"/>
            <w:r w:rsidR="00284FBC" w:rsidRPr="008F4E2A">
              <w:rPr>
                <w:rFonts w:ascii="Arial" w:hAnsi="Arial" w:cs="Arial"/>
                <w:b w:val="0"/>
              </w:rPr>
              <w:t>e</w:t>
            </w:r>
            <w:r w:rsidR="00CB1094">
              <w:rPr>
                <w:rFonts w:ascii="Arial" w:hAnsi="Arial" w:cs="Arial"/>
                <w:b w:val="0"/>
              </w:rPr>
              <w:t>-</w:t>
            </w:r>
            <w:r w:rsidR="00284FBC" w:rsidRPr="008F4E2A">
              <w:rPr>
                <w:rFonts w:ascii="Arial" w:hAnsi="Arial" w:cs="Arial"/>
                <w:b w:val="0"/>
              </w:rPr>
              <w:t xml:space="preserve">mail </w:t>
            </w:r>
            <w:r w:rsidRPr="008F4E2A">
              <w:rPr>
                <w:rFonts w:ascii="Arial" w:hAnsi="Arial" w:cs="Arial"/>
                <w:b w:val="0"/>
              </w:rPr>
              <w:t>)</w:t>
            </w:r>
            <w:proofErr w:type="gramEnd"/>
          </w:p>
        </w:tc>
        <w:tc>
          <w:tcPr>
            <w:tcW w:w="64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8F4E2A" w:rsidRDefault="00284FBC" w:rsidP="00CD4AB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FBC" w:rsidRPr="008F4E2A" w:rsidTr="00A83655">
        <w:trPr>
          <w:trHeight w:val="34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84FBC" w:rsidRPr="008F4E2A" w:rsidRDefault="00284FBC" w:rsidP="00284FBC">
            <w:pPr>
              <w:pStyle w:val="Nadpis1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F4E2A">
              <w:rPr>
                <w:rFonts w:ascii="Arial" w:hAnsi="Arial" w:cs="Arial"/>
                <w:b w:val="0"/>
              </w:rPr>
              <w:t>Bankovní spojení</w:t>
            </w:r>
          </w:p>
        </w:tc>
        <w:tc>
          <w:tcPr>
            <w:tcW w:w="64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8F4E2A" w:rsidRDefault="00284FBC" w:rsidP="00284FBC">
            <w:pPr>
              <w:pStyle w:val="Nadpis1"/>
              <w:numPr>
                <w:ilvl w:val="0"/>
                <w:numId w:val="5"/>
              </w:numPr>
              <w:snapToGrid w:val="0"/>
              <w:rPr>
                <w:rFonts w:ascii="Arial" w:hAnsi="Arial" w:cs="Arial"/>
                <w:b w:val="0"/>
              </w:rPr>
            </w:pPr>
          </w:p>
        </w:tc>
      </w:tr>
    </w:tbl>
    <w:p w:rsidR="00284FBC" w:rsidRPr="006B4C6A" w:rsidRDefault="00284FBC" w:rsidP="00284FBC">
      <w:pPr>
        <w:spacing w:before="113" w:after="119"/>
        <w:rPr>
          <w:rFonts w:ascii="Arial" w:hAnsi="Arial" w:cs="Arial"/>
          <w:sz w:val="18"/>
          <w:szCs w:val="18"/>
        </w:rPr>
      </w:pPr>
      <w:r w:rsidRPr="006B4C6A">
        <w:rPr>
          <w:rFonts w:ascii="Arial" w:hAnsi="Arial" w:cs="Arial"/>
          <w:b/>
          <w:sz w:val="18"/>
          <w:szCs w:val="18"/>
        </w:rPr>
        <w:t xml:space="preserve">Způsob užívání veřejného prostranství </w:t>
      </w:r>
      <w:r w:rsidRPr="006B4C6A">
        <w:rPr>
          <w:rFonts w:ascii="Arial" w:hAnsi="Arial" w:cs="Arial"/>
          <w:sz w:val="18"/>
          <w:szCs w:val="18"/>
        </w:rPr>
        <w:t>(zakroužkujte; možno i více způsobů):</w:t>
      </w: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92"/>
        <w:gridCol w:w="236"/>
        <w:gridCol w:w="4598"/>
      </w:tblGrid>
      <w:tr w:rsidR="00284FBC" w:rsidRPr="006B4C6A" w:rsidTr="00175946">
        <w:trPr>
          <w:trHeight w:val="33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4FBC" w:rsidRPr="006B4C6A" w:rsidRDefault="00284FBC" w:rsidP="00FC721F">
            <w:pPr>
              <w:spacing w:after="0" w:line="240" w:lineRule="auto"/>
              <w:ind w:left="340" w:hanging="340"/>
              <w:rPr>
                <w:rFonts w:ascii="Arial" w:hAnsi="Arial" w:cs="Arial"/>
                <w:sz w:val="18"/>
                <w:szCs w:val="18"/>
              </w:rPr>
            </w:pPr>
            <w:r w:rsidRPr="006B4C6A"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Pr="006B4C6A">
              <w:rPr>
                <w:rFonts w:ascii="Arial" w:hAnsi="Arial" w:cs="Arial"/>
                <w:b/>
                <w:sz w:val="18"/>
                <w:szCs w:val="18"/>
              </w:rPr>
              <w:t>umístění</w:t>
            </w:r>
            <w:r w:rsidRPr="006B4C6A">
              <w:rPr>
                <w:rFonts w:ascii="Arial" w:hAnsi="Arial" w:cs="Arial"/>
                <w:sz w:val="18"/>
                <w:szCs w:val="18"/>
              </w:rPr>
              <w:t xml:space="preserve"> stavebního zařízení a skládky materiálů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6B4C6A" w:rsidRDefault="00284FBC" w:rsidP="00CD4A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4FBC" w:rsidRPr="006B4C6A" w:rsidRDefault="00B505A7" w:rsidP="00FC72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284FBC" w:rsidRPr="006B4C6A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6539FB" w:rsidRPr="006B4C6A">
              <w:rPr>
                <w:rFonts w:ascii="Arial" w:hAnsi="Arial" w:cs="Arial"/>
                <w:b/>
                <w:sz w:val="18"/>
                <w:szCs w:val="18"/>
              </w:rPr>
              <w:t>kulturní, sportovní a reklamní</w:t>
            </w:r>
            <w:r w:rsidR="006539FB" w:rsidRPr="006B4C6A">
              <w:rPr>
                <w:rFonts w:ascii="Arial" w:hAnsi="Arial" w:cs="Arial"/>
                <w:sz w:val="18"/>
                <w:szCs w:val="18"/>
              </w:rPr>
              <w:t xml:space="preserve"> akce</w:t>
            </w:r>
          </w:p>
        </w:tc>
      </w:tr>
      <w:tr w:rsidR="00284FBC" w:rsidRPr="006B4C6A" w:rsidTr="00175946">
        <w:trPr>
          <w:trHeight w:val="219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4FBC" w:rsidRPr="006B4C6A" w:rsidRDefault="00D77726" w:rsidP="00FC721F">
            <w:pPr>
              <w:spacing w:after="0" w:line="240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6B4C6A">
              <w:rPr>
                <w:rFonts w:ascii="Arial" w:hAnsi="Arial" w:cs="Arial"/>
                <w:sz w:val="18"/>
                <w:szCs w:val="18"/>
              </w:rPr>
              <w:t>b1</w:t>
            </w:r>
            <w:r w:rsidR="00284FBC" w:rsidRPr="006B4C6A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284FBC" w:rsidRPr="006B4C6A">
              <w:rPr>
                <w:rFonts w:ascii="Arial" w:hAnsi="Arial" w:cs="Arial"/>
                <w:b/>
                <w:sz w:val="18"/>
                <w:szCs w:val="18"/>
              </w:rPr>
              <w:t>umístění</w:t>
            </w:r>
            <w:r w:rsidR="00284FBC" w:rsidRPr="006B4C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B4C6A">
              <w:rPr>
                <w:rFonts w:ascii="Arial" w:hAnsi="Arial" w:cs="Arial"/>
                <w:sz w:val="18"/>
                <w:szCs w:val="18"/>
              </w:rPr>
              <w:t>zařízení sloužících pro prodej na tržnici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6B4C6A" w:rsidRDefault="00284FBC" w:rsidP="00CD4A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4FBC" w:rsidRPr="006B4C6A" w:rsidRDefault="00B505A7" w:rsidP="00FC72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f1</w:t>
            </w:r>
            <w:r w:rsidR="00284FBC" w:rsidRPr="006B4C6A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6539FB" w:rsidRPr="00742AD0">
              <w:rPr>
                <w:rFonts w:ascii="Arial" w:hAnsi="Arial" w:cs="Arial"/>
                <w:b/>
                <w:sz w:val="18"/>
                <w:szCs w:val="18"/>
              </w:rPr>
              <w:t>reklamní zařízení</w:t>
            </w:r>
            <w:r w:rsidR="006539FB" w:rsidRPr="006B4C6A">
              <w:rPr>
                <w:rFonts w:ascii="Arial" w:hAnsi="Arial" w:cs="Arial"/>
                <w:sz w:val="18"/>
                <w:szCs w:val="18"/>
              </w:rPr>
              <w:t xml:space="preserve"> – do </w:t>
            </w:r>
            <w:proofErr w:type="gramStart"/>
            <w:r w:rsidR="006539FB" w:rsidRPr="006B4C6A">
              <w:rPr>
                <w:rFonts w:ascii="Arial" w:hAnsi="Arial" w:cs="Arial"/>
                <w:sz w:val="18"/>
                <w:szCs w:val="18"/>
              </w:rPr>
              <w:t>2m</w:t>
            </w:r>
            <w:r w:rsidR="006539FB" w:rsidRPr="00143AA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284FBC" w:rsidRPr="006B4C6A" w:rsidTr="00175946">
        <w:trPr>
          <w:trHeight w:val="65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4FBC" w:rsidRPr="006B4C6A" w:rsidRDefault="00D77726" w:rsidP="00FC721F">
            <w:pPr>
              <w:suppressAutoHyphens/>
              <w:spacing w:after="0" w:line="240" w:lineRule="auto"/>
              <w:ind w:left="340" w:right="-57" w:hanging="340"/>
              <w:rPr>
                <w:rFonts w:ascii="Arial" w:hAnsi="Arial" w:cs="Arial"/>
                <w:sz w:val="18"/>
                <w:szCs w:val="18"/>
              </w:rPr>
            </w:pPr>
            <w:r w:rsidRPr="006B4C6A">
              <w:rPr>
                <w:rFonts w:ascii="Arial" w:hAnsi="Arial" w:cs="Arial"/>
                <w:sz w:val="18"/>
                <w:szCs w:val="18"/>
              </w:rPr>
              <w:t>b2</w:t>
            </w:r>
            <w:r w:rsidR="00284FBC" w:rsidRPr="006B4C6A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284FBC" w:rsidRPr="006B4C6A">
              <w:rPr>
                <w:rFonts w:ascii="Arial" w:hAnsi="Arial" w:cs="Arial"/>
                <w:b/>
                <w:sz w:val="18"/>
                <w:szCs w:val="18"/>
              </w:rPr>
              <w:t>umístění</w:t>
            </w:r>
            <w:r w:rsidR="00284FBC" w:rsidRPr="006B4C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B4C6A">
              <w:rPr>
                <w:rFonts w:ascii="Arial" w:hAnsi="Arial" w:cs="Arial"/>
                <w:sz w:val="18"/>
                <w:szCs w:val="18"/>
              </w:rPr>
              <w:t>zařízení sloužících pro prodej mimo tržnici – během roku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6B4C6A" w:rsidRDefault="00284FBC" w:rsidP="00CD4A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4FBC" w:rsidRPr="006B4C6A" w:rsidRDefault="00B505A7" w:rsidP="00FC72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742AD0">
              <w:rPr>
                <w:rFonts w:ascii="Arial" w:hAnsi="Arial" w:cs="Arial"/>
                <w:sz w:val="18"/>
                <w:szCs w:val="18"/>
              </w:rPr>
              <w:t>2</w:t>
            </w:r>
            <w:r w:rsidR="00284FBC" w:rsidRPr="006B4C6A">
              <w:rPr>
                <w:rFonts w:ascii="Arial" w:hAnsi="Arial" w:cs="Arial"/>
                <w:sz w:val="18"/>
                <w:szCs w:val="18"/>
              </w:rPr>
              <w:t>) </w:t>
            </w:r>
            <w:r w:rsidR="006539FB" w:rsidRPr="00742AD0">
              <w:rPr>
                <w:rFonts w:ascii="Arial" w:hAnsi="Arial" w:cs="Arial"/>
                <w:b/>
                <w:sz w:val="18"/>
                <w:szCs w:val="18"/>
              </w:rPr>
              <w:t>reklamní zařízení</w:t>
            </w:r>
            <w:r w:rsidR="006539FB" w:rsidRPr="006B4C6A">
              <w:rPr>
                <w:rFonts w:ascii="Arial" w:hAnsi="Arial" w:cs="Arial"/>
                <w:sz w:val="18"/>
                <w:szCs w:val="18"/>
              </w:rPr>
              <w:t xml:space="preserve"> – nad </w:t>
            </w:r>
            <w:proofErr w:type="gramStart"/>
            <w:r w:rsidR="006539FB" w:rsidRPr="006B4C6A">
              <w:rPr>
                <w:rFonts w:ascii="Arial" w:hAnsi="Arial" w:cs="Arial"/>
                <w:sz w:val="18"/>
                <w:szCs w:val="18"/>
              </w:rPr>
              <w:t>2m</w:t>
            </w:r>
            <w:r w:rsidR="006539FB" w:rsidRPr="00143AA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9B2425" w:rsidRPr="006B4C6A" w:rsidTr="00175946">
        <w:trPr>
          <w:trHeight w:val="434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2425" w:rsidRPr="006B4C6A" w:rsidRDefault="009B2425" w:rsidP="00FC721F">
            <w:pPr>
              <w:spacing w:after="0" w:line="240" w:lineRule="auto"/>
              <w:ind w:left="340" w:hanging="340"/>
              <w:rPr>
                <w:rFonts w:ascii="Arial" w:hAnsi="Arial" w:cs="Arial"/>
                <w:sz w:val="18"/>
                <w:szCs w:val="18"/>
              </w:rPr>
            </w:pPr>
            <w:r w:rsidRPr="006B4C6A">
              <w:rPr>
                <w:rFonts w:ascii="Arial" w:hAnsi="Arial" w:cs="Arial"/>
                <w:sz w:val="18"/>
                <w:szCs w:val="18"/>
              </w:rPr>
              <w:t xml:space="preserve">b3) </w:t>
            </w:r>
            <w:r w:rsidRPr="006B4C6A">
              <w:rPr>
                <w:rFonts w:ascii="Arial" w:hAnsi="Arial" w:cs="Arial"/>
                <w:b/>
                <w:sz w:val="18"/>
                <w:szCs w:val="18"/>
              </w:rPr>
              <w:t>umístění</w:t>
            </w:r>
            <w:r w:rsidRPr="006B4C6A">
              <w:rPr>
                <w:rFonts w:ascii="Arial" w:hAnsi="Arial" w:cs="Arial"/>
                <w:sz w:val="18"/>
                <w:szCs w:val="18"/>
              </w:rPr>
              <w:t xml:space="preserve"> zařízení sloužících pro prodej mimo tržnici – hody, jarmarky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425" w:rsidRPr="006B4C6A" w:rsidRDefault="009B2425" w:rsidP="00CD4A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2425" w:rsidRPr="006B4C6A" w:rsidRDefault="00B505A7" w:rsidP="00FC721F">
            <w:pPr>
              <w:spacing w:after="0"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="009B2425">
              <w:rPr>
                <w:rFonts w:ascii="Arial" w:hAnsi="Arial" w:cs="Arial"/>
                <w:sz w:val="18"/>
                <w:szCs w:val="18"/>
              </w:rPr>
              <w:t>1</w:t>
            </w:r>
            <w:r w:rsidR="009B2425" w:rsidRPr="006B4C6A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9B2425" w:rsidRPr="006B4C6A">
              <w:rPr>
                <w:rFonts w:ascii="Arial" w:hAnsi="Arial" w:cs="Arial"/>
                <w:b/>
                <w:sz w:val="18"/>
                <w:szCs w:val="18"/>
              </w:rPr>
              <w:t>umístění</w:t>
            </w:r>
            <w:r w:rsidR="009B2425" w:rsidRPr="006B4C6A">
              <w:rPr>
                <w:rFonts w:ascii="Arial" w:hAnsi="Arial" w:cs="Arial"/>
                <w:sz w:val="18"/>
                <w:szCs w:val="18"/>
              </w:rPr>
              <w:t xml:space="preserve"> – cirkusů, lunaparků apod. (hody, jarmarky)</w:t>
            </w:r>
          </w:p>
        </w:tc>
      </w:tr>
      <w:tr w:rsidR="009B2425" w:rsidRPr="006B4C6A" w:rsidTr="00175946">
        <w:trPr>
          <w:trHeight w:val="454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2425" w:rsidRPr="006B4C6A" w:rsidRDefault="00B505A7" w:rsidP="00FC721F">
            <w:pPr>
              <w:spacing w:after="0" w:line="240" w:lineRule="auto"/>
              <w:ind w:left="340" w:hanging="3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b4</w:t>
            </w:r>
            <w:r w:rsidR="009B2425" w:rsidRPr="006B4C6A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9B2425" w:rsidRPr="006B4C6A">
              <w:rPr>
                <w:rFonts w:ascii="Arial" w:hAnsi="Arial" w:cs="Arial"/>
                <w:b/>
                <w:sz w:val="18"/>
                <w:szCs w:val="18"/>
              </w:rPr>
              <w:t>umístění</w:t>
            </w:r>
            <w:r w:rsidR="009B2425" w:rsidRPr="006B4C6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zařízení za účelem prodeje občerstvení </w:t>
            </w:r>
            <w:r w:rsidR="009B2425" w:rsidRPr="006B4C6A">
              <w:rPr>
                <w:rFonts w:ascii="Arial" w:hAnsi="Arial" w:cs="Arial"/>
                <w:sz w:val="18"/>
                <w:szCs w:val="18"/>
              </w:rPr>
              <w:t>za účelem poskytování služeb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425" w:rsidRPr="006B4C6A" w:rsidRDefault="009B2425" w:rsidP="00CD4AB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2425" w:rsidRPr="006B4C6A" w:rsidRDefault="00B505A7" w:rsidP="00FC721F">
            <w:pPr>
              <w:spacing w:after="0"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="009B2425">
              <w:rPr>
                <w:rFonts w:ascii="Arial" w:hAnsi="Arial" w:cs="Arial"/>
                <w:sz w:val="18"/>
                <w:szCs w:val="18"/>
              </w:rPr>
              <w:t>2</w:t>
            </w:r>
            <w:r w:rsidR="009B2425" w:rsidRPr="006B4C6A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9B2425" w:rsidRPr="006B4C6A">
              <w:rPr>
                <w:rFonts w:ascii="Arial" w:hAnsi="Arial" w:cs="Arial"/>
                <w:b/>
                <w:sz w:val="18"/>
                <w:szCs w:val="18"/>
              </w:rPr>
              <w:t xml:space="preserve">umístění – </w:t>
            </w:r>
            <w:r w:rsidR="009B2425" w:rsidRPr="006B4C6A">
              <w:rPr>
                <w:rFonts w:ascii="Arial" w:hAnsi="Arial" w:cs="Arial"/>
                <w:sz w:val="18"/>
                <w:szCs w:val="18"/>
              </w:rPr>
              <w:t>cirkusů, lunaparků apod. (mimo hody, jarmarky)</w:t>
            </w:r>
          </w:p>
        </w:tc>
      </w:tr>
      <w:tr w:rsidR="00B522A1" w:rsidRPr="006B4C6A" w:rsidTr="00175946">
        <w:trPr>
          <w:trHeight w:val="41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22A1" w:rsidRPr="006B4C6A" w:rsidRDefault="00B522A1" w:rsidP="00B522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6B4C6A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6B4C6A">
              <w:rPr>
                <w:rFonts w:ascii="Arial" w:hAnsi="Arial" w:cs="Arial"/>
                <w:b/>
                <w:sz w:val="18"/>
                <w:szCs w:val="18"/>
              </w:rPr>
              <w:t>umístění</w:t>
            </w:r>
            <w:r w:rsidRPr="006B4C6A">
              <w:rPr>
                <w:rFonts w:ascii="Arial" w:hAnsi="Arial" w:cs="Arial"/>
                <w:sz w:val="18"/>
                <w:szCs w:val="18"/>
              </w:rPr>
              <w:t xml:space="preserve"> za účelem po</w:t>
            </w:r>
            <w:r>
              <w:rPr>
                <w:rFonts w:ascii="Arial" w:hAnsi="Arial" w:cs="Arial"/>
                <w:sz w:val="18"/>
                <w:szCs w:val="18"/>
              </w:rPr>
              <w:t>skytování služeb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2A1" w:rsidRPr="006B4C6A" w:rsidRDefault="00B522A1" w:rsidP="00B522A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22A1" w:rsidRPr="00873748" w:rsidRDefault="00B522A1" w:rsidP="00B522A1">
            <w:pPr>
              <w:spacing w:after="0" w:line="240" w:lineRule="auto"/>
              <w:ind w:left="332" w:hanging="332"/>
              <w:rPr>
                <w:rFonts w:ascii="Arial" w:hAnsi="Arial" w:cs="Arial"/>
                <w:b/>
                <w:sz w:val="18"/>
                <w:szCs w:val="18"/>
              </w:rPr>
            </w:pPr>
            <w:r w:rsidRPr="00873748">
              <w:rPr>
                <w:rFonts w:ascii="Arial" w:hAnsi="Arial" w:cs="Arial"/>
                <w:b/>
                <w:sz w:val="18"/>
                <w:szCs w:val="18"/>
              </w:rPr>
              <w:t>Upřesnění:</w:t>
            </w:r>
          </w:p>
        </w:tc>
      </w:tr>
      <w:tr w:rsidR="00B522A1" w:rsidRPr="006B4C6A" w:rsidTr="00175946">
        <w:trPr>
          <w:trHeight w:val="396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22A1" w:rsidRPr="006B4C6A" w:rsidRDefault="00B522A1" w:rsidP="00B522A1">
            <w:pPr>
              <w:spacing w:after="0" w:line="240" w:lineRule="auto"/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6B4C6A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6B4C6A">
              <w:rPr>
                <w:rFonts w:ascii="Arial" w:hAnsi="Arial" w:cs="Arial"/>
                <w:b/>
                <w:sz w:val="18"/>
                <w:szCs w:val="18"/>
              </w:rPr>
              <w:t>tvorba</w:t>
            </w:r>
            <w:r w:rsidRPr="006B4C6A">
              <w:rPr>
                <w:rFonts w:ascii="Arial" w:hAnsi="Arial" w:cs="Arial"/>
                <w:sz w:val="18"/>
                <w:szCs w:val="18"/>
              </w:rPr>
              <w:t xml:space="preserve"> filmových a televizních děl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2A1" w:rsidRPr="006B4C6A" w:rsidRDefault="00B522A1" w:rsidP="00B522A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22A1" w:rsidRPr="006B4C6A" w:rsidRDefault="00B522A1" w:rsidP="00B522A1">
            <w:pPr>
              <w:spacing w:after="0"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84FBC" w:rsidRPr="006B4C6A" w:rsidRDefault="0002416D" w:rsidP="00284FBC">
      <w:pPr>
        <w:rPr>
          <w:rFonts w:ascii="Arial" w:hAnsi="Arial" w:cs="Arial"/>
          <w:sz w:val="18"/>
          <w:szCs w:val="18"/>
        </w:rPr>
      </w:pPr>
      <w:r>
        <w:t xml:space="preserve">   </w:t>
      </w:r>
      <w:r>
        <w:t>V případě nejasností bude druh užívání posouzen správcem poplatku dle obecně závazné vyhlášky.</w:t>
      </w:r>
    </w:p>
    <w:tbl>
      <w:tblPr>
        <w:tblW w:w="955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1843"/>
        <w:gridCol w:w="1701"/>
        <w:gridCol w:w="2891"/>
      </w:tblGrid>
      <w:tr w:rsidR="00284FBC" w:rsidRPr="008F4E2A" w:rsidTr="008F4E2A">
        <w:trPr>
          <w:trHeight w:val="33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284FBC" w:rsidRPr="008F4E2A" w:rsidRDefault="00284FBC" w:rsidP="008F4E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E2A">
              <w:rPr>
                <w:rFonts w:ascii="Arial" w:hAnsi="Arial" w:cs="Arial"/>
                <w:b/>
                <w:sz w:val="20"/>
                <w:szCs w:val="20"/>
              </w:rPr>
              <w:t>Doba</w:t>
            </w:r>
            <w:r w:rsidRPr="008F4E2A">
              <w:rPr>
                <w:rFonts w:ascii="Arial" w:hAnsi="Arial" w:cs="Arial"/>
                <w:sz w:val="20"/>
                <w:szCs w:val="20"/>
              </w:rPr>
              <w:t xml:space="preserve"> užívání veřejného prostranství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FBC" w:rsidRPr="008F4E2A" w:rsidRDefault="00284FBC" w:rsidP="00CD4ABE">
            <w:pPr>
              <w:rPr>
                <w:rFonts w:ascii="Arial" w:hAnsi="Arial" w:cs="Arial"/>
                <w:sz w:val="20"/>
                <w:szCs w:val="20"/>
              </w:rPr>
            </w:pPr>
            <w:r w:rsidRPr="008F4E2A">
              <w:rPr>
                <w:rFonts w:ascii="Arial" w:hAnsi="Arial" w:cs="Arial"/>
                <w:sz w:val="20"/>
                <w:szCs w:val="20"/>
              </w:rPr>
              <w:t>Od</w:t>
            </w:r>
            <w:r w:rsidR="000B2CB5" w:rsidRPr="008F4E2A">
              <w:rPr>
                <w:rFonts w:ascii="Arial" w:hAnsi="Arial" w:cs="Arial"/>
                <w:sz w:val="20"/>
                <w:szCs w:val="20"/>
              </w:rPr>
              <w:t>:</w:t>
            </w:r>
            <w:r w:rsidRPr="008F4E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FBC" w:rsidRPr="008F4E2A" w:rsidRDefault="00284FBC" w:rsidP="00CD4ABE">
            <w:pPr>
              <w:rPr>
                <w:rFonts w:ascii="Arial" w:hAnsi="Arial" w:cs="Arial"/>
                <w:sz w:val="20"/>
                <w:szCs w:val="20"/>
              </w:rPr>
            </w:pPr>
            <w:r w:rsidRPr="008F4E2A">
              <w:rPr>
                <w:rFonts w:ascii="Arial" w:hAnsi="Arial" w:cs="Arial"/>
                <w:sz w:val="20"/>
                <w:szCs w:val="20"/>
              </w:rPr>
              <w:t>Do</w:t>
            </w:r>
            <w:r w:rsidR="000B2CB5" w:rsidRPr="008F4E2A">
              <w:rPr>
                <w:rFonts w:ascii="Arial" w:hAnsi="Arial" w:cs="Arial"/>
                <w:sz w:val="20"/>
                <w:szCs w:val="20"/>
              </w:rPr>
              <w:t>:</w:t>
            </w:r>
            <w:r w:rsidRPr="008F4E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FBC" w:rsidRPr="008F4E2A" w:rsidRDefault="00284FBC" w:rsidP="00CD4ABE">
            <w:pPr>
              <w:rPr>
                <w:rFonts w:ascii="Arial" w:hAnsi="Arial" w:cs="Arial"/>
                <w:sz w:val="20"/>
                <w:szCs w:val="20"/>
              </w:rPr>
            </w:pPr>
            <w:r w:rsidRPr="008F4E2A">
              <w:rPr>
                <w:rFonts w:ascii="Arial" w:hAnsi="Arial" w:cs="Arial"/>
                <w:spacing w:val="-4"/>
                <w:sz w:val="20"/>
                <w:szCs w:val="20"/>
              </w:rPr>
              <w:t>Celkem počet dnů</w:t>
            </w:r>
            <w:r w:rsidR="000B2CB5" w:rsidRPr="008F4E2A">
              <w:rPr>
                <w:rFonts w:ascii="Arial" w:hAnsi="Arial" w:cs="Arial"/>
                <w:spacing w:val="-4"/>
                <w:sz w:val="20"/>
                <w:szCs w:val="20"/>
              </w:rPr>
              <w:t>:</w:t>
            </w:r>
          </w:p>
        </w:tc>
      </w:tr>
      <w:tr w:rsidR="00B522A1" w:rsidRPr="008F4E2A" w:rsidTr="008F4E2A">
        <w:trPr>
          <w:trHeight w:val="34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B522A1" w:rsidRPr="008F4E2A" w:rsidRDefault="00B522A1" w:rsidP="008F4E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Předpokládané ukončení (není-li známo přesné datum):</w:t>
            </w:r>
          </w:p>
        </w:tc>
        <w:tc>
          <w:tcPr>
            <w:tcW w:w="643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2A1" w:rsidRPr="008F4E2A" w:rsidRDefault="00B522A1" w:rsidP="00CD4AB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FBC" w:rsidRPr="008F4E2A" w:rsidTr="008F4E2A">
        <w:trPr>
          <w:trHeight w:val="34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284FBC" w:rsidRPr="008F4E2A" w:rsidRDefault="00284FBC" w:rsidP="008F4E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E2A">
              <w:rPr>
                <w:rFonts w:ascii="Arial" w:hAnsi="Arial" w:cs="Arial"/>
                <w:b/>
                <w:sz w:val="20"/>
                <w:szCs w:val="20"/>
              </w:rPr>
              <w:t>Místo</w:t>
            </w:r>
            <w:r w:rsidRPr="008F4E2A">
              <w:rPr>
                <w:rFonts w:ascii="Arial" w:hAnsi="Arial" w:cs="Arial"/>
                <w:sz w:val="20"/>
                <w:szCs w:val="20"/>
              </w:rPr>
              <w:t xml:space="preserve"> užívání veřejného prostranství</w:t>
            </w:r>
          </w:p>
        </w:tc>
        <w:tc>
          <w:tcPr>
            <w:tcW w:w="643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8F4E2A" w:rsidRDefault="00284FBC" w:rsidP="00CD4AB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FBC" w:rsidRPr="008F4E2A" w:rsidTr="008F4E2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284FBC" w:rsidRPr="008F4E2A" w:rsidRDefault="00284FBC" w:rsidP="008F4E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E2A">
              <w:rPr>
                <w:rFonts w:ascii="Arial" w:hAnsi="Arial" w:cs="Arial"/>
                <w:b/>
                <w:sz w:val="20"/>
                <w:szCs w:val="20"/>
              </w:rPr>
              <w:t>Rozsah</w:t>
            </w:r>
            <w:r w:rsidRPr="008F4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4E2A">
              <w:rPr>
                <w:rFonts w:ascii="Arial" w:hAnsi="Arial" w:cs="Arial"/>
                <w:spacing w:val="-8"/>
                <w:sz w:val="20"/>
                <w:szCs w:val="20"/>
              </w:rPr>
              <w:t>užívání veřejného prostranství (v m</w:t>
            </w:r>
            <w:r w:rsidRPr="008F4E2A">
              <w:rPr>
                <w:rFonts w:ascii="Arial" w:hAnsi="Arial" w:cs="Arial"/>
                <w:spacing w:val="-8"/>
                <w:sz w:val="20"/>
                <w:szCs w:val="20"/>
                <w:vertAlign w:val="superscript"/>
              </w:rPr>
              <w:t>2</w:t>
            </w:r>
            <w:r w:rsidRPr="008F4E2A">
              <w:rPr>
                <w:rFonts w:ascii="Arial" w:hAnsi="Arial" w:cs="Arial"/>
                <w:spacing w:val="-8"/>
                <w:sz w:val="20"/>
                <w:szCs w:val="20"/>
              </w:rPr>
              <w:t>, skutečně užívaná plocha rozčleněná na jednotlivé druhy užívání), případně přiložte nákres umístění záboru</w:t>
            </w:r>
          </w:p>
        </w:tc>
        <w:tc>
          <w:tcPr>
            <w:tcW w:w="643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FBC" w:rsidRPr="008F4E2A" w:rsidRDefault="00284FBC" w:rsidP="00CD4AB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64DF" w:rsidRDefault="005D64DF" w:rsidP="00E710AA">
      <w:pPr>
        <w:spacing w:after="0" w:line="312" w:lineRule="auto"/>
        <w:jc w:val="both"/>
        <w:rPr>
          <w:rFonts w:ascii="Arial" w:hAnsi="Arial" w:cs="Arial"/>
          <w:sz w:val="18"/>
          <w:szCs w:val="18"/>
        </w:rPr>
      </w:pPr>
    </w:p>
    <w:p w:rsidR="005D64DF" w:rsidRDefault="005D64DF" w:rsidP="00E710AA">
      <w:pPr>
        <w:spacing w:after="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Po ukončení užívání veřejného prostranství je žadatel povi</w:t>
      </w:r>
      <w:r w:rsidR="007F0F2E">
        <w:rPr>
          <w:rFonts w:ascii="Arial" w:hAnsi="Arial" w:cs="Arial"/>
          <w:sz w:val="18"/>
          <w:szCs w:val="18"/>
        </w:rPr>
        <w:t>nen uvés</w:t>
      </w:r>
      <w:r>
        <w:rPr>
          <w:rFonts w:ascii="Arial" w:hAnsi="Arial" w:cs="Arial"/>
          <w:sz w:val="18"/>
          <w:szCs w:val="18"/>
        </w:rPr>
        <w:t>t pozemek</w:t>
      </w:r>
      <w:r w:rsidR="007F0F2E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7F0F2E">
        <w:rPr>
          <w:rFonts w:ascii="Arial" w:hAnsi="Arial" w:cs="Arial"/>
          <w:sz w:val="18"/>
          <w:szCs w:val="18"/>
        </w:rPr>
        <w:t xml:space="preserve">jež byl předmětem tohoto ohlášení, </w:t>
      </w:r>
      <w:r>
        <w:rPr>
          <w:rFonts w:ascii="Arial" w:hAnsi="Arial" w:cs="Arial"/>
          <w:sz w:val="18"/>
          <w:szCs w:val="18"/>
        </w:rPr>
        <w:t>do původního stavu.</w:t>
      </w:r>
    </w:p>
    <w:p w:rsidR="00B522A1" w:rsidRDefault="00B522A1" w:rsidP="00E710AA">
      <w:pPr>
        <w:spacing w:after="0" w:line="312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522A1" w:rsidRDefault="00B522A1" w:rsidP="00E710AA">
      <w:pPr>
        <w:spacing w:after="0" w:line="312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CB1094" w:rsidRDefault="005D64DF" w:rsidP="00E710AA">
      <w:pPr>
        <w:spacing w:after="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U</w:t>
      </w:r>
      <w:r w:rsidR="00284FBC" w:rsidRPr="00E710AA">
        <w:rPr>
          <w:rFonts w:ascii="Arial" w:hAnsi="Arial" w:cs="Arial"/>
          <w:b/>
          <w:sz w:val="18"/>
          <w:szCs w:val="18"/>
          <w:u w:val="single"/>
        </w:rPr>
        <w:t>pozornění:</w:t>
      </w:r>
      <w:r w:rsidR="00284FBC" w:rsidRPr="00E710AA">
        <w:rPr>
          <w:rFonts w:ascii="Arial" w:hAnsi="Arial" w:cs="Arial"/>
          <w:sz w:val="18"/>
          <w:szCs w:val="18"/>
        </w:rPr>
        <w:t xml:space="preserve"> </w:t>
      </w:r>
    </w:p>
    <w:p w:rsidR="00514874" w:rsidRDefault="00E710AA" w:rsidP="00E710AA">
      <w:pPr>
        <w:spacing w:after="0" w:line="312" w:lineRule="auto"/>
        <w:jc w:val="both"/>
        <w:rPr>
          <w:rFonts w:ascii="Arial" w:hAnsi="Arial" w:cs="Arial"/>
          <w:sz w:val="18"/>
          <w:szCs w:val="18"/>
        </w:rPr>
      </w:pPr>
      <w:r w:rsidRPr="00E710AA">
        <w:rPr>
          <w:rFonts w:ascii="Arial" w:hAnsi="Arial" w:cs="Arial"/>
          <w:sz w:val="18"/>
          <w:szCs w:val="18"/>
        </w:rPr>
        <w:t xml:space="preserve">Poplatek </w:t>
      </w:r>
      <w:r w:rsidR="009E65BC">
        <w:rPr>
          <w:rFonts w:ascii="Arial" w:hAnsi="Arial" w:cs="Arial"/>
          <w:sz w:val="18"/>
          <w:szCs w:val="18"/>
        </w:rPr>
        <w:t>je splatný při užívání veřejného prostranství</w:t>
      </w:r>
      <w:r w:rsidRPr="009E65BC">
        <w:rPr>
          <w:rFonts w:ascii="Arial" w:hAnsi="Arial" w:cs="Arial"/>
          <w:b/>
          <w:sz w:val="18"/>
          <w:szCs w:val="18"/>
        </w:rPr>
        <w:t xml:space="preserve"> do </w:t>
      </w:r>
      <w:r w:rsidR="00765345">
        <w:rPr>
          <w:rFonts w:ascii="Arial" w:hAnsi="Arial" w:cs="Arial"/>
          <w:b/>
          <w:sz w:val="18"/>
          <w:szCs w:val="18"/>
        </w:rPr>
        <w:t>15</w:t>
      </w:r>
      <w:r w:rsidRPr="009E65BC">
        <w:rPr>
          <w:rFonts w:ascii="Arial" w:hAnsi="Arial" w:cs="Arial"/>
          <w:b/>
          <w:sz w:val="18"/>
          <w:szCs w:val="18"/>
        </w:rPr>
        <w:t xml:space="preserve"> dnů</w:t>
      </w:r>
      <w:r w:rsidRPr="00E710AA">
        <w:rPr>
          <w:rFonts w:ascii="Arial" w:hAnsi="Arial" w:cs="Arial"/>
          <w:sz w:val="18"/>
          <w:szCs w:val="18"/>
        </w:rPr>
        <w:t xml:space="preserve"> </w:t>
      </w:r>
      <w:r w:rsidR="00765345">
        <w:rPr>
          <w:rFonts w:ascii="Arial" w:hAnsi="Arial" w:cs="Arial"/>
          <w:sz w:val="18"/>
          <w:szCs w:val="18"/>
        </w:rPr>
        <w:t xml:space="preserve">ode dne ukončení </w:t>
      </w:r>
      <w:r w:rsidRPr="00E710AA">
        <w:rPr>
          <w:rFonts w:ascii="Arial" w:hAnsi="Arial" w:cs="Arial"/>
          <w:sz w:val="18"/>
          <w:szCs w:val="18"/>
        </w:rPr>
        <w:t>užívání veřejného prostranství,</w:t>
      </w:r>
      <w:r>
        <w:rPr>
          <w:rFonts w:ascii="Arial" w:hAnsi="Arial" w:cs="Arial"/>
          <w:sz w:val="18"/>
          <w:szCs w:val="18"/>
        </w:rPr>
        <w:t xml:space="preserve"> </w:t>
      </w:r>
      <w:r w:rsidRPr="00E710AA">
        <w:rPr>
          <w:rFonts w:ascii="Arial" w:hAnsi="Arial" w:cs="Arial"/>
          <w:sz w:val="18"/>
          <w:szCs w:val="18"/>
        </w:rPr>
        <w:t xml:space="preserve">při užívání veřejného prostranství </w:t>
      </w:r>
      <w:r w:rsidR="00765345">
        <w:rPr>
          <w:rFonts w:ascii="Arial" w:hAnsi="Arial" w:cs="Arial"/>
          <w:b/>
          <w:sz w:val="18"/>
          <w:szCs w:val="18"/>
        </w:rPr>
        <w:t xml:space="preserve">stanovený týdenní paušální částkou </w:t>
      </w:r>
      <w:r w:rsidRPr="00E710AA">
        <w:rPr>
          <w:rFonts w:ascii="Arial" w:hAnsi="Arial" w:cs="Arial"/>
          <w:sz w:val="18"/>
          <w:szCs w:val="18"/>
        </w:rPr>
        <w:t xml:space="preserve">nejpozději </w:t>
      </w:r>
      <w:r w:rsidR="00765345">
        <w:rPr>
          <w:rFonts w:ascii="Arial" w:hAnsi="Arial" w:cs="Arial"/>
          <w:sz w:val="18"/>
          <w:szCs w:val="18"/>
        </w:rPr>
        <w:t>7 den od zahájení užíváním veřejného prostranství.</w:t>
      </w:r>
      <w:r w:rsidR="009E65BC">
        <w:rPr>
          <w:rFonts w:ascii="Arial" w:hAnsi="Arial" w:cs="Arial"/>
          <w:sz w:val="18"/>
          <w:szCs w:val="18"/>
        </w:rPr>
        <w:t xml:space="preserve"> </w:t>
      </w:r>
      <w:r w:rsidRPr="00E710AA">
        <w:rPr>
          <w:rFonts w:ascii="Arial" w:hAnsi="Arial" w:cs="Arial"/>
          <w:sz w:val="18"/>
          <w:szCs w:val="18"/>
        </w:rPr>
        <w:t xml:space="preserve">Poplatek stanovený </w:t>
      </w:r>
      <w:r w:rsidRPr="009E65BC">
        <w:rPr>
          <w:rFonts w:ascii="Arial" w:hAnsi="Arial" w:cs="Arial"/>
          <w:b/>
          <w:sz w:val="18"/>
          <w:szCs w:val="18"/>
        </w:rPr>
        <w:t>měsíční paušální částkou</w:t>
      </w:r>
      <w:r w:rsidRPr="00E710AA">
        <w:rPr>
          <w:rFonts w:ascii="Arial" w:hAnsi="Arial" w:cs="Arial"/>
          <w:sz w:val="18"/>
          <w:szCs w:val="18"/>
        </w:rPr>
        <w:t xml:space="preserve"> je splatný nejpozději poslední den v měsíci, ve kterém bylo s užíváním veřejného prostranství započato.</w:t>
      </w:r>
      <w:r w:rsidR="009E65BC">
        <w:rPr>
          <w:rFonts w:ascii="Arial" w:hAnsi="Arial" w:cs="Arial"/>
          <w:sz w:val="18"/>
          <w:szCs w:val="18"/>
        </w:rPr>
        <w:t xml:space="preserve"> </w:t>
      </w:r>
    </w:p>
    <w:p w:rsidR="00284FBC" w:rsidRPr="00514874" w:rsidRDefault="00284FBC" w:rsidP="00E710AA">
      <w:pPr>
        <w:spacing w:after="0" w:line="312" w:lineRule="auto"/>
        <w:jc w:val="both"/>
        <w:rPr>
          <w:rFonts w:ascii="Arial" w:hAnsi="Arial" w:cs="Arial"/>
          <w:b/>
          <w:sz w:val="18"/>
          <w:szCs w:val="18"/>
        </w:rPr>
      </w:pPr>
      <w:r w:rsidRPr="00514874">
        <w:rPr>
          <w:rFonts w:ascii="Arial" w:hAnsi="Arial" w:cs="Arial"/>
          <w:b/>
          <w:sz w:val="18"/>
          <w:szCs w:val="18"/>
        </w:rPr>
        <w:t xml:space="preserve">Poplatník je povinen hlásit každou změnu, která má vliv na výši poplatku, či na ostatní skutečnosti uvedené v ohlašovací povinnosti nejpozději do 15 dnů ode dne, kdy ke změně došlo. </w:t>
      </w:r>
    </w:p>
    <w:p w:rsidR="00284FBC" w:rsidRPr="006B4C6A" w:rsidRDefault="00284FBC" w:rsidP="00284FBC">
      <w:pPr>
        <w:jc w:val="both"/>
        <w:rPr>
          <w:rFonts w:ascii="Arial" w:hAnsi="Arial" w:cs="Arial"/>
          <w:sz w:val="18"/>
          <w:szCs w:val="18"/>
        </w:rPr>
      </w:pPr>
      <w:r w:rsidRPr="006B4C6A">
        <w:rPr>
          <w:rFonts w:ascii="Arial" w:hAnsi="Arial" w:cs="Arial"/>
          <w:sz w:val="18"/>
          <w:szCs w:val="18"/>
        </w:rPr>
        <w:t xml:space="preserve">Vyplněný formulář zašlete elektronicky </w:t>
      </w:r>
      <w:hyperlink r:id="rId9" w:history="1">
        <w:r w:rsidR="00514874" w:rsidRPr="00FA6914">
          <w:rPr>
            <w:rStyle w:val="Hypertextovodkaz"/>
            <w:rFonts w:ascii="Arial" w:hAnsi="Arial" w:cs="Arial"/>
            <w:sz w:val="18"/>
            <w:szCs w:val="18"/>
          </w:rPr>
          <w:t>podatelna@hulin.cz</w:t>
        </w:r>
      </w:hyperlink>
      <w:r w:rsidR="00514874">
        <w:rPr>
          <w:rFonts w:ascii="Arial" w:hAnsi="Arial" w:cs="Arial"/>
          <w:sz w:val="18"/>
          <w:szCs w:val="18"/>
        </w:rPr>
        <w:t>, DS</w:t>
      </w:r>
      <w:r w:rsidR="00514874" w:rsidRPr="00514874">
        <w:rPr>
          <w:rFonts w:ascii="Arial" w:hAnsi="Arial" w:cs="Arial"/>
          <w:i/>
          <w:sz w:val="18"/>
          <w:szCs w:val="18"/>
        </w:rPr>
        <w:t xml:space="preserve">: </w:t>
      </w:r>
      <w:r w:rsidR="00514874" w:rsidRPr="00514874">
        <w:rPr>
          <w:rStyle w:val="Zdraznn"/>
          <w:rFonts w:ascii="Arial" w:hAnsi="Arial" w:cs="Arial"/>
          <w:i w:val="0"/>
          <w:color w:val="000000"/>
          <w:sz w:val="18"/>
          <w:szCs w:val="18"/>
          <w:shd w:val="clear" w:color="auto" w:fill="FFFFFF"/>
        </w:rPr>
        <w:t>2prbftx</w:t>
      </w:r>
      <w:r w:rsidR="00514874" w:rsidRPr="00514874">
        <w:rPr>
          <w:rStyle w:val="Zdraznn"/>
          <w:rFonts w:ascii="Arial" w:hAnsi="Arial" w:cs="Arial"/>
          <w:i w:val="0"/>
          <w:color w:val="000000"/>
          <w:sz w:val="18"/>
          <w:szCs w:val="18"/>
          <w:shd w:val="clear" w:color="auto" w:fill="FFFFFF"/>
        </w:rPr>
        <w:t>,</w:t>
      </w:r>
      <w:r w:rsidR="00514874">
        <w:rPr>
          <w:rStyle w:val="Zdraznn"/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6B4C6A">
        <w:rPr>
          <w:rFonts w:ascii="Arial" w:hAnsi="Arial" w:cs="Arial"/>
          <w:sz w:val="18"/>
          <w:szCs w:val="18"/>
        </w:rPr>
        <w:t xml:space="preserve">nebo předejte osobně na </w:t>
      </w:r>
      <w:r w:rsidR="00B52800" w:rsidRPr="006B4C6A">
        <w:rPr>
          <w:rFonts w:ascii="Arial" w:hAnsi="Arial" w:cs="Arial"/>
          <w:sz w:val="18"/>
          <w:szCs w:val="18"/>
        </w:rPr>
        <w:t>Městský úřad Hulín, nám. Míru 162, 768 24 Hulín</w:t>
      </w:r>
      <w:r w:rsidRPr="006B4C6A">
        <w:rPr>
          <w:rFonts w:ascii="Arial" w:hAnsi="Arial" w:cs="Arial"/>
          <w:sz w:val="18"/>
          <w:szCs w:val="18"/>
        </w:rPr>
        <w:t>.</w:t>
      </w:r>
    </w:p>
    <w:p w:rsidR="00857AAF" w:rsidRDefault="00857AAF" w:rsidP="00857AAF">
      <w:pPr>
        <w:spacing w:after="0"/>
        <w:ind w:right="-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Uvedené osobní údaje budou zpracovávány za účelem ko</w:t>
      </w:r>
      <w:r w:rsidR="00F504FF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troly rozsahu záboru, období záboru a uhrazení poplatku za zábor veřejného prostranství do ukončení záboru odpovědnou pracovnicí a dále archivovány dle SSŘ 5 let.</w:t>
      </w:r>
    </w:p>
    <w:p w:rsidR="00857AAF" w:rsidRPr="009D4F0C" w:rsidRDefault="00857AAF" w:rsidP="00857AAF">
      <w:pPr>
        <w:spacing w:after="0"/>
        <w:ind w:right="-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Bližší informace o zpracování osobních údajů městem Hulín jsou uvedeny na internetových stránkách www.hulin.cz</w:t>
      </w:r>
    </w:p>
    <w:p w:rsidR="0002416D" w:rsidRDefault="0002416D" w:rsidP="0002416D">
      <w:pPr>
        <w:rPr>
          <w:rFonts w:ascii="Arial" w:hAnsi="Arial" w:cs="Arial"/>
          <w:sz w:val="18"/>
          <w:szCs w:val="18"/>
        </w:rPr>
      </w:pPr>
    </w:p>
    <w:p w:rsidR="0002416D" w:rsidRPr="008B0911" w:rsidRDefault="0002416D" w:rsidP="0002416D">
      <w:pPr>
        <w:rPr>
          <w:rFonts w:ascii="Arial" w:hAnsi="Arial" w:cs="Arial"/>
        </w:rPr>
      </w:pPr>
      <w:r w:rsidRPr="008B0911">
        <w:rPr>
          <w:rFonts w:ascii="Arial" w:hAnsi="Arial" w:cs="Arial"/>
          <w:sz w:val="18"/>
          <w:szCs w:val="18"/>
        </w:rPr>
        <w:t>Neúplné ohlášení nemusí být zpracováno a poplatník bude vyzván k jeho doplnění.</w:t>
      </w:r>
    </w:p>
    <w:p w:rsidR="00284FBC" w:rsidRDefault="00284FBC" w:rsidP="00284FBC">
      <w:pPr>
        <w:jc w:val="both"/>
        <w:rPr>
          <w:rFonts w:ascii="Arial" w:hAnsi="Arial" w:cs="Arial"/>
          <w:sz w:val="18"/>
          <w:szCs w:val="18"/>
        </w:rPr>
      </w:pPr>
    </w:p>
    <w:p w:rsidR="00284FBC" w:rsidRPr="00A97AFD" w:rsidRDefault="00284FBC" w:rsidP="00284FBC">
      <w:pPr>
        <w:jc w:val="both"/>
        <w:rPr>
          <w:rFonts w:ascii="Arial" w:hAnsi="Arial" w:cs="Arial"/>
          <w:b/>
        </w:rPr>
      </w:pPr>
      <w:bookmarkStart w:id="0" w:name="_GoBack"/>
      <w:r w:rsidRPr="00A97AFD">
        <w:rPr>
          <w:rFonts w:ascii="Arial" w:hAnsi="Arial" w:cs="Arial"/>
          <w:b/>
        </w:rPr>
        <w:t>Datum:</w:t>
      </w:r>
      <w:r w:rsidRPr="00A97AFD">
        <w:rPr>
          <w:rFonts w:ascii="Arial" w:hAnsi="Arial" w:cs="Arial"/>
          <w:b/>
        </w:rPr>
        <w:tab/>
      </w:r>
      <w:r w:rsidRPr="00A97AFD">
        <w:rPr>
          <w:rFonts w:ascii="Arial" w:hAnsi="Arial" w:cs="Arial"/>
          <w:b/>
        </w:rPr>
        <w:tab/>
      </w:r>
      <w:r w:rsidR="008B0911" w:rsidRPr="00A97AFD">
        <w:rPr>
          <w:rFonts w:ascii="Arial" w:hAnsi="Arial" w:cs="Arial"/>
          <w:b/>
        </w:rPr>
        <w:t xml:space="preserve">                 </w:t>
      </w:r>
      <w:r w:rsidR="00414F80" w:rsidRPr="00A97AFD">
        <w:rPr>
          <w:rFonts w:ascii="Arial" w:hAnsi="Arial" w:cs="Arial"/>
          <w:b/>
        </w:rPr>
        <w:t xml:space="preserve"> </w:t>
      </w:r>
      <w:r w:rsidRPr="00A97AFD">
        <w:rPr>
          <w:rFonts w:ascii="Arial" w:hAnsi="Arial" w:cs="Arial"/>
          <w:b/>
        </w:rPr>
        <w:t>Podpis poplatníka (razítko):</w:t>
      </w:r>
    </w:p>
    <w:bookmarkEnd w:id="0"/>
    <w:p w:rsidR="00284FBC" w:rsidRPr="00B522A1" w:rsidRDefault="00284FBC" w:rsidP="00284FBC">
      <w:pPr>
        <w:spacing w:after="120"/>
        <w:jc w:val="both"/>
        <w:rPr>
          <w:rFonts w:ascii="Arial" w:hAnsi="Arial" w:cs="Arial"/>
          <w:sz w:val="32"/>
          <w:szCs w:val="32"/>
        </w:rPr>
      </w:pPr>
      <w:r w:rsidRPr="00B522A1">
        <w:rPr>
          <w:rFonts w:ascii="Arial" w:hAnsi="Arial" w:cs="Arial"/>
          <w:b/>
          <w:bCs/>
          <w:sz w:val="32"/>
          <w:szCs w:val="32"/>
        </w:rPr>
        <w:t>_______________________________________________</w:t>
      </w:r>
      <w:r w:rsidR="00B522A1">
        <w:rPr>
          <w:rFonts w:ascii="Arial" w:hAnsi="Arial" w:cs="Arial"/>
          <w:b/>
          <w:bCs/>
          <w:sz w:val="32"/>
          <w:szCs w:val="32"/>
        </w:rPr>
        <w:t>___</w:t>
      </w:r>
    </w:p>
    <w:p w:rsidR="00873748" w:rsidRDefault="00B522A1" w:rsidP="00284FBC">
      <w:pPr>
        <w:spacing w:after="120"/>
        <w:jc w:val="both"/>
        <w:rPr>
          <w:rFonts w:ascii="Arial" w:hAnsi="Arial" w:cs="Arial"/>
          <w:b/>
          <w:bCs/>
        </w:rPr>
      </w:pPr>
      <w:r w:rsidRPr="00414F80">
        <w:rPr>
          <w:rFonts w:ascii="Arial" w:hAnsi="Arial" w:cs="Arial"/>
          <w:b/>
          <w:bCs/>
        </w:rPr>
        <w:t>Sdělení v</w:t>
      </w:r>
      <w:r w:rsidR="00284FBC" w:rsidRPr="00414F80">
        <w:rPr>
          <w:rFonts w:ascii="Arial" w:hAnsi="Arial" w:cs="Arial"/>
          <w:b/>
          <w:bCs/>
        </w:rPr>
        <w:t>ý</w:t>
      </w:r>
      <w:r w:rsidRPr="00414F80">
        <w:rPr>
          <w:rFonts w:ascii="Arial" w:hAnsi="Arial" w:cs="Arial"/>
          <w:b/>
          <w:bCs/>
        </w:rPr>
        <w:t>še</w:t>
      </w:r>
      <w:r w:rsidR="00284FBC" w:rsidRPr="00414F80">
        <w:rPr>
          <w:rFonts w:ascii="Arial" w:hAnsi="Arial" w:cs="Arial"/>
          <w:b/>
          <w:bCs/>
        </w:rPr>
        <w:t xml:space="preserve"> místního poplatku </w:t>
      </w:r>
    </w:p>
    <w:p w:rsidR="00284FBC" w:rsidRPr="009B4B97" w:rsidRDefault="00284FBC" w:rsidP="00284FBC">
      <w:pPr>
        <w:spacing w:after="120"/>
        <w:jc w:val="both"/>
        <w:rPr>
          <w:rFonts w:ascii="Arial" w:hAnsi="Arial" w:cs="Arial"/>
          <w:b/>
          <w:bCs/>
          <w:sz w:val="18"/>
          <w:szCs w:val="18"/>
        </w:rPr>
      </w:pPr>
      <w:r w:rsidRPr="009B4B97">
        <w:rPr>
          <w:rFonts w:ascii="Arial" w:hAnsi="Arial" w:cs="Arial"/>
          <w:b/>
          <w:bCs/>
          <w:sz w:val="18"/>
          <w:szCs w:val="18"/>
        </w:rPr>
        <w:t>(vyplňuje správce poplatku)</w:t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08"/>
        <w:gridCol w:w="4564"/>
      </w:tblGrid>
      <w:tr w:rsidR="00284FBC" w:rsidRPr="00414F80" w:rsidTr="008B0911">
        <w:trPr>
          <w:trHeight w:val="1434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84FBC" w:rsidRPr="00414F80" w:rsidRDefault="00284FBC" w:rsidP="00525196">
            <w:pPr>
              <w:spacing w:after="0"/>
              <w:rPr>
                <w:rFonts w:ascii="Arial" w:hAnsi="Arial" w:cs="Arial"/>
              </w:rPr>
            </w:pPr>
            <w:r w:rsidRPr="00414F80">
              <w:rPr>
                <w:rFonts w:ascii="Arial" w:eastAsia="Times New Roman" w:hAnsi="Arial" w:cs="Arial"/>
                <w:lang w:eastAsia="zh-CN"/>
              </w:rPr>
              <w:t>m</w:t>
            </w:r>
            <w:proofErr w:type="gramStart"/>
            <w:r w:rsidRPr="00414F80">
              <w:rPr>
                <w:rFonts w:ascii="Arial" w:hAnsi="Arial" w:cs="Arial"/>
                <w:vertAlign w:val="superscript"/>
              </w:rPr>
              <w:t>2</w:t>
            </w:r>
            <w:r w:rsidRPr="00414F80">
              <w:rPr>
                <w:rFonts w:ascii="Arial" w:hAnsi="Arial" w:cs="Arial"/>
              </w:rPr>
              <w:t xml:space="preserve">:   </w:t>
            </w:r>
            <w:proofErr w:type="gramEnd"/>
            <w:r w:rsidRPr="00414F80">
              <w:rPr>
                <w:rFonts w:ascii="Arial" w:hAnsi="Arial" w:cs="Arial"/>
              </w:rPr>
              <w:t xml:space="preserve">                  Počet dnů:</w:t>
            </w:r>
          </w:p>
        </w:tc>
        <w:tc>
          <w:tcPr>
            <w:tcW w:w="45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414F80" w:rsidRDefault="00284FBC" w:rsidP="00D00BDA">
            <w:pPr>
              <w:rPr>
                <w:rFonts w:ascii="Arial" w:hAnsi="Arial" w:cs="Arial"/>
              </w:rPr>
            </w:pPr>
            <w:r w:rsidRPr="008E29AC">
              <w:rPr>
                <w:rFonts w:ascii="Arial" w:hAnsi="Arial" w:cs="Arial"/>
                <w:b/>
              </w:rPr>
              <w:t>Sazba</w:t>
            </w:r>
            <w:r w:rsidRPr="00414F80">
              <w:rPr>
                <w:rFonts w:ascii="Arial" w:hAnsi="Arial" w:cs="Arial"/>
              </w:rPr>
              <w:t xml:space="preserve"> v Kč dle </w:t>
            </w:r>
            <w:r w:rsidR="00414973" w:rsidRPr="00414F80">
              <w:rPr>
                <w:rFonts w:ascii="Arial" w:hAnsi="Arial" w:cs="Arial"/>
              </w:rPr>
              <w:t>OZV o místním poplatku za užívání veřejného prostranství</w:t>
            </w:r>
            <w:r w:rsidR="00873748">
              <w:rPr>
                <w:rFonts w:ascii="Arial" w:hAnsi="Arial" w:cs="Arial"/>
              </w:rPr>
              <w:t xml:space="preserve"> č. 7/2023</w:t>
            </w:r>
          </w:p>
        </w:tc>
      </w:tr>
      <w:tr w:rsidR="00284FBC" w:rsidRPr="00414F80" w:rsidTr="009B4B97">
        <w:trPr>
          <w:trHeight w:val="613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84FBC" w:rsidRPr="008E29AC" w:rsidRDefault="00284FBC" w:rsidP="00525196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8E29AC">
              <w:rPr>
                <w:rFonts w:ascii="Arial" w:hAnsi="Arial" w:cs="Arial"/>
                <w:b/>
              </w:rPr>
              <w:t>Místní poplatek celkem v Kč:</w:t>
            </w:r>
          </w:p>
        </w:tc>
        <w:tc>
          <w:tcPr>
            <w:tcW w:w="45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414F80" w:rsidRDefault="00284FBC" w:rsidP="009B4B97">
            <w:pPr>
              <w:snapToGrid w:val="0"/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284FBC" w:rsidRPr="00414F80" w:rsidTr="009B4B97">
        <w:trPr>
          <w:trHeight w:val="41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84FBC" w:rsidRPr="008E29AC" w:rsidRDefault="00284FBC" w:rsidP="00525196">
            <w:pPr>
              <w:spacing w:after="0"/>
              <w:rPr>
                <w:rFonts w:ascii="Arial" w:hAnsi="Arial" w:cs="Arial"/>
                <w:b/>
              </w:rPr>
            </w:pPr>
            <w:r w:rsidRPr="008E29AC">
              <w:rPr>
                <w:rFonts w:ascii="Arial" w:hAnsi="Arial" w:cs="Arial"/>
                <w:b/>
              </w:rPr>
              <w:t xml:space="preserve">Číslo účtu: </w:t>
            </w:r>
          </w:p>
        </w:tc>
        <w:tc>
          <w:tcPr>
            <w:tcW w:w="45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8E29AC" w:rsidRDefault="00414973" w:rsidP="009B4B97">
            <w:pPr>
              <w:spacing w:after="0"/>
              <w:rPr>
                <w:rFonts w:ascii="Arial" w:hAnsi="Arial" w:cs="Arial"/>
                <w:b/>
              </w:rPr>
            </w:pPr>
            <w:r w:rsidRPr="008E29AC">
              <w:rPr>
                <w:rFonts w:ascii="Arial" w:hAnsi="Arial" w:cs="Arial"/>
                <w:b/>
              </w:rPr>
              <w:t>831972021</w:t>
            </w:r>
            <w:r w:rsidR="0057581C" w:rsidRPr="008E29AC">
              <w:rPr>
                <w:rFonts w:ascii="Arial" w:hAnsi="Arial" w:cs="Arial"/>
                <w:b/>
              </w:rPr>
              <w:t>7</w:t>
            </w:r>
            <w:r w:rsidRPr="008E29AC">
              <w:rPr>
                <w:rFonts w:ascii="Arial" w:hAnsi="Arial" w:cs="Arial"/>
                <w:b/>
              </w:rPr>
              <w:t>/0100</w:t>
            </w:r>
          </w:p>
        </w:tc>
      </w:tr>
      <w:tr w:rsidR="00284FBC" w:rsidRPr="00414F80" w:rsidTr="00B522A1">
        <w:trPr>
          <w:trHeight w:val="282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84FBC" w:rsidRPr="008E29AC" w:rsidRDefault="00284FBC" w:rsidP="00525196">
            <w:pPr>
              <w:spacing w:after="0"/>
              <w:rPr>
                <w:rFonts w:ascii="Arial" w:hAnsi="Arial" w:cs="Arial"/>
                <w:b/>
              </w:rPr>
            </w:pPr>
            <w:r w:rsidRPr="008E29AC">
              <w:rPr>
                <w:rFonts w:ascii="Arial" w:hAnsi="Arial" w:cs="Arial"/>
                <w:b/>
              </w:rPr>
              <w:t xml:space="preserve">Variabilní symbol: </w:t>
            </w:r>
          </w:p>
        </w:tc>
        <w:tc>
          <w:tcPr>
            <w:tcW w:w="45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414F80" w:rsidRDefault="00284FBC" w:rsidP="00CD4ABE">
            <w:pPr>
              <w:rPr>
                <w:rFonts w:ascii="Arial" w:hAnsi="Arial" w:cs="Arial"/>
              </w:rPr>
            </w:pPr>
          </w:p>
        </w:tc>
      </w:tr>
      <w:tr w:rsidR="009B4B97" w:rsidRPr="00414F80" w:rsidTr="00B522A1">
        <w:trPr>
          <w:trHeight w:val="282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4B97" w:rsidRPr="008E29AC" w:rsidRDefault="009B4B97" w:rsidP="00525196">
            <w:pPr>
              <w:spacing w:after="0"/>
              <w:rPr>
                <w:rFonts w:ascii="Arial" w:hAnsi="Arial" w:cs="Arial"/>
                <w:b/>
              </w:rPr>
            </w:pPr>
            <w:r w:rsidRPr="008E29AC">
              <w:rPr>
                <w:rFonts w:ascii="Arial" w:hAnsi="Arial" w:cs="Arial"/>
                <w:b/>
              </w:rPr>
              <w:t>Splatnost:</w:t>
            </w:r>
          </w:p>
        </w:tc>
        <w:tc>
          <w:tcPr>
            <w:tcW w:w="45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B97" w:rsidRPr="00414F80" w:rsidRDefault="009B4B97" w:rsidP="00CD4ABE">
            <w:pPr>
              <w:rPr>
                <w:rFonts w:ascii="Arial" w:hAnsi="Arial" w:cs="Arial"/>
              </w:rPr>
            </w:pPr>
          </w:p>
        </w:tc>
      </w:tr>
    </w:tbl>
    <w:p w:rsidR="00284FBC" w:rsidRPr="00414F80" w:rsidRDefault="00284FBC" w:rsidP="00284FBC">
      <w:pPr>
        <w:jc w:val="both"/>
        <w:rPr>
          <w:rFonts w:ascii="Arial" w:hAnsi="Arial" w:cs="Arial"/>
        </w:rPr>
      </w:pPr>
    </w:p>
    <w:tbl>
      <w:tblPr>
        <w:tblW w:w="9616" w:type="dxa"/>
        <w:tblInd w:w="32" w:type="dxa"/>
        <w:tblLayout w:type="fixed"/>
        <w:tblLook w:val="0000" w:firstRow="0" w:lastRow="0" w:firstColumn="0" w:lastColumn="0" w:noHBand="0" w:noVBand="0"/>
      </w:tblPr>
      <w:tblGrid>
        <w:gridCol w:w="1472"/>
        <w:gridCol w:w="1547"/>
        <w:gridCol w:w="1911"/>
        <w:gridCol w:w="567"/>
        <w:gridCol w:w="1534"/>
        <w:gridCol w:w="592"/>
        <w:gridCol w:w="1417"/>
        <w:gridCol w:w="576"/>
      </w:tblGrid>
      <w:tr w:rsidR="00284FBC" w:rsidRPr="00414F80" w:rsidTr="00525196">
        <w:trPr>
          <w:trHeight w:val="281"/>
        </w:trPr>
        <w:tc>
          <w:tcPr>
            <w:tcW w:w="1472" w:type="dxa"/>
            <w:shd w:val="clear" w:color="auto" w:fill="auto"/>
            <w:vAlign w:val="center"/>
          </w:tcPr>
          <w:p w:rsidR="00284FBC" w:rsidRPr="00414F80" w:rsidRDefault="00284FBC" w:rsidP="00CD4ABE">
            <w:pPr>
              <w:jc w:val="both"/>
              <w:rPr>
                <w:rFonts w:ascii="Arial" w:hAnsi="Arial" w:cs="Arial"/>
              </w:rPr>
            </w:pPr>
            <w:r w:rsidRPr="00414F80">
              <w:rPr>
                <w:rFonts w:ascii="Arial" w:hAnsi="Arial" w:cs="Arial"/>
              </w:rPr>
              <w:t xml:space="preserve">Datum úhrady: 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284FBC" w:rsidRPr="00414F80" w:rsidRDefault="00284FBC" w:rsidP="00CD4AB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84FBC" w:rsidRPr="00414F80" w:rsidRDefault="00284FBC" w:rsidP="00525196">
            <w:pPr>
              <w:jc w:val="center"/>
              <w:rPr>
                <w:rFonts w:ascii="Arial" w:hAnsi="Arial" w:cs="Arial"/>
              </w:rPr>
            </w:pPr>
            <w:r w:rsidRPr="00414F80">
              <w:rPr>
                <w:rFonts w:ascii="Arial" w:hAnsi="Arial" w:cs="Arial"/>
              </w:rPr>
              <w:t xml:space="preserve"> Hotově v pokladně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414F80" w:rsidRDefault="00284FBC" w:rsidP="00CD4AB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414F80" w:rsidRDefault="00284FBC" w:rsidP="00525196">
            <w:pPr>
              <w:jc w:val="center"/>
              <w:rPr>
                <w:rFonts w:ascii="Arial" w:hAnsi="Arial" w:cs="Arial"/>
              </w:rPr>
            </w:pPr>
            <w:r w:rsidRPr="00414F80">
              <w:rPr>
                <w:rFonts w:ascii="Arial" w:hAnsi="Arial" w:cs="Arial"/>
              </w:rPr>
              <w:t>Složenkou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414F80" w:rsidRDefault="00284FBC" w:rsidP="00CD4AB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414F80" w:rsidRDefault="00525196" w:rsidP="005251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284FBC" w:rsidRPr="00414F80">
              <w:rPr>
                <w:rFonts w:ascii="Arial" w:hAnsi="Arial" w:cs="Arial"/>
              </w:rPr>
              <w:t>Převodem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FBC" w:rsidRPr="00414F80" w:rsidRDefault="00284FBC" w:rsidP="00CD4ABE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9B4B97" w:rsidRDefault="009B4B97" w:rsidP="008B0911">
      <w:pPr>
        <w:rPr>
          <w:rFonts w:ascii="Arial" w:hAnsi="Arial" w:cs="Arial"/>
        </w:rPr>
      </w:pPr>
    </w:p>
    <w:p w:rsidR="008B0911" w:rsidRPr="0002416D" w:rsidRDefault="00284FBC" w:rsidP="008B0911">
      <w:pPr>
        <w:rPr>
          <w:rFonts w:ascii="Arial" w:hAnsi="Arial" w:cs="Arial"/>
        </w:rPr>
      </w:pPr>
      <w:r w:rsidRPr="00414F80">
        <w:rPr>
          <w:rFonts w:ascii="Arial" w:hAnsi="Arial" w:cs="Arial"/>
        </w:rPr>
        <w:t>Datum:</w:t>
      </w:r>
      <w:r w:rsidRPr="00414F80">
        <w:rPr>
          <w:rFonts w:ascii="Arial" w:hAnsi="Arial" w:cs="Arial"/>
        </w:rPr>
        <w:tab/>
      </w:r>
      <w:r w:rsidRPr="00414F80">
        <w:rPr>
          <w:rFonts w:ascii="Arial" w:hAnsi="Arial" w:cs="Arial"/>
        </w:rPr>
        <w:tab/>
      </w:r>
      <w:r w:rsidR="0002416D">
        <w:rPr>
          <w:rFonts w:ascii="Arial" w:hAnsi="Arial" w:cs="Arial"/>
        </w:rPr>
        <w:t xml:space="preserve">                  </w:t>
      </w:r>
      <w:r w:rsidRPr="00414F80">
        <w:rPr>
          <w:rFonts w:ascii="Arial" w:hAnsi="Arial" w:cs="Arial"/>
        </w:rPr>
        <w:t>Podpis a razítko (správce poplatku)</w:t>
      </w:r>
    </w:p>
    <w:sectPr w:rsidR="008B0911" w:rsidRPr="0002416D" w:rsidSect="00CF232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112" w:rsidRDefault="00484112" w:rsidP="006B4C6A">
      <w:pPr>
        <w:spacing w:after="0" w:line="240" w:lineRule="auto"/>
      </w:pPr>
      <w:r>
        <w:separator/>
      </w:r>
    </w:p>
  </w:endnote>
  <w:endnote w:type="continuationSeparator" w:id="0">
    <w:p w:rsidR="00484112" w:rsidRDefault="00484112" w:rsidP="006B4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C6A" w:rsidRDefault="006B4C6A">
    <w:pPr>
      <w:pStyle w:val="Zpat"/>
    </w:pPr>
  </w:p>
  <w:tbl>
    <w:tblPr>
      <w:tblStyle w:val="Mkatabulky"/>
      <w:tblW w:w="9525" w:type="dxa"/>
      <w:tblInd w:w="-14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75"/>
      <w:gridCol w:w="3175"/>
      <w:gridCol w:w="3175"/>
    </w:tblGrid>
    <w:tr w:rsidR="006B4C6A" w:rsidTr="00CD4ABE">
      <w:tc>
        <w:tcPr>
          <w:tcW w:w="3175" w:type="dxa"/>
          <w:vAlign w:val="center"/>
        </w:tcPr>
        <w:p w:rsidR="006B4C6A" w:rsidRDefault="006B4C6A" w:rsidP="00CD4ABE">
          <w:pPr>
            <w:pStyle w:val="Zpat"/>
            <w:tabs>
              <w:tab w:val="clear" w:pos="4536"/>
              <w:tab w:val="clear" w:pos="9072"/>
            </w:tabs>
            <w:spacing w:before="40"/>
            <w:ind w:right="-284"/>
            <w:rPr>
              <w:rFonts w:ascii="Arial" w:hAnsi="Arial" w:cs="Arial"/>
              <w:sz w:val="16"/>
              <w:szCs w:val="16"/>
            </w:rPr>
          </w:pPr>
          <w:r w:rsidRPr="00CF10F9">
            <w:rPr>
              <w:rFonts w:ascii="Arial" w:hAnsi="Arial" w:cs="Arial"/>
              <w:sz w:val="16"/>
              <w:szCs w:val="16"/>
            </w:rPr>
            <w:t>adre</w:t>
          </w:r>
          <w:r>
            <w:rPr>
              <w:rFonts w:ascii="Arial" w:hAnsi="Arial" w:cs="Arial"/>
              <w:sz w:val="16"/>
              <w:szCs w:val="16"/>
            </w:rPr>
            <w:t>sa: nám. Míru 162, 768 24 Hulín</w:t>
          </w:r>
        </w:p>
      </w:tc>
      <w:tc>
        <w:tcPr>
          <w:tcW w:w="3175" w:type="dxa"/>
        </w:tcPr>
        <w:p w:rsidR="006B4C6A" w:rsidRDefault="006B4C6A" w:rsidP="006B4C6A">
          <w:pPr>
            <w:pStyle w:val="Zpat"/>
            <w:tabs>
              <w:tab w:val="clear" w:pos="4536"/>
              <w:tab w:val="clear" w:pos="9072"/>
            </w:tabs>
            <w:spacing w:before="40"/>
            <w:ind w:right="-284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573 502 726</w:t>
          </w:r>
        </w:p>
      </w:tc>
      <w:tc>
        <w:tcPr>
          <w:tcW w:w="3175" w:type="dxa"/>
        </w:tcPr>
        <w:p w:rsidR="006B4C6A" w:rsidRDefault="006B4C6A" w:rsidP="00CD4ABE">
          <w:pPr>
            <w:pStyle w:val="Zpat"/>
            <w:tabs>
              <w:tab w:val="clear" w:pos="4536"/>
              <w:tab w:val="clear" w:pos="9072"/>
            </w:tabs>
            <w:spacing w:before="40"/>
            <w:ind w:right="-284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č.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ú.</w:t>
          </w:r>
          <w:proofErr w:type="spellEnd"/>
          <w:r w:rsidRPr="00CF10F9">
            <w:rPr>
              <w:rFonts w:ascii="Arial" w:hAnsi="Arial" w:cs="Arial"/>
              <w:sz w:val="16"/>
              <w:szCs w:val="16"/>
            </w:rPr>
            <w:t xml:space="preserve">: </w:t>
          </w:r>
          <w:r>
            <w:rPr>
              <w:rFonts w:ascii="Arial" w:hAnsi="Arial" w:cs="Arial"/>
              <w:sz w:val="16"/>
              <w:szCs w:val="16"/>
            </w:rPr>
            <w:t>8319720217/0100</w:t>
          </w:r>
        </w:p>
      </w:tc>
    </w:tr>
    <w:tr w:rsidR="006B4C6A" w:rsidTr="00CD4ABE">
      <w:tc>
        <w:tcPr>
          <w:tcW w:w="3175" w:type="dxa"/>
        </w:tcPr>
        <w:p w:rsidR="006B4C6A" w:rsidRDefault="006B4C6A" w:rsidP="00CD4ABE">
          <w:pPr>
            <w:pStyle w:val="Zpat"/>
            <w:tabs>
              <w:tab w:val="clear" w:pos="4536"/>
              <w:tab w:val="clear" w:pos="9072"/>
            </w:tabs>
            <w:spacing w:before="40"/>
            <w:ind w:right="-284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IČ: 00287229</w:t>
          </w:r>
        </w:p>
      </w:tc>
      <w:tc>
        <w:tcPr>
          <w:tcW w:w="3175" w:type="dxa"/>
        </w:tcPr>
        <w:p w:rsidR="006B4C6A" w:rsidRDefault="006B4C6A" w:rsidP="00CD4ABE">
          <w:pPr>
            <w:pStyle w:val="Zpat"/>
            <w:tabs>
              <w:tab w:val="clear" w:pos="4536"/>
              <w:tab w:val="clear" w:pos="9072"/>
            </w:tabs>
            <w:spacing w:before="40"/>
            <w:ind w:right="-284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75" w:type="dxa"/>
        </w:tcPr>
        <w:p w:rsidR="006B4C6A" w:rsidRDefault="006B4C6A" w:rsidP="00CD4ABE">
          <w:pPr>
            <w:pStyle w:val="Zpat"/>
            <w:tabs>
              <w:tab w:val="clear" w:pos="4536"/>
              <w:tab w:val="clear" w:pos="9072"/>
            </w:tabs>
            <w:spacing w:before="40"/>
            <w:ind w:right="-284"/>
            <w:rPr>
              <w:rFonts w:ascii="Arial" w:hAnsi="Arial" w:cs="Arial"/>
              <w:sz w:val="16"/>
              <w:szCs w:val="16"/>
            </w:rPr>
          </w:pPr>
          <w:r w:rsidRPr="00CF10F9">
            <w:rPr>
              <w:rFonts w:ascii="Arial" w:hAnsi="Arial" w:cs="Arial"/>
              <w:sz w:val="16"/>
              <w:szCs w:val="16"/>
            </w:rPr>
            <w:t>www.hulin.cz</w:t>
          </w:r>
        </w:p>
      </w:tc>
    </w:tr>
    <w:tr w:rsidR="006B4C6A" w:rsidTr="00CD4ABE">
      <w:tc>
        <w:tcPr>
          <w:tcW w:w="3175" w:type="dxa"/>
        </w:tcPr>
        <w:p w:rsidR="006B4C6A" w:rsidRDefault="006B4C6A" w:rsidP="00CD4ABE">
          <w:pPr>
            <w:pStyle w:val="Zpat"/>
            <w:tabs>
              <w:tab w:val="clear" w:pos="4536"/>
              <w:tab w:val="clear" w:pos="9072"/>
            </w:tabs>
            <w:spacing w:before="40"/>
            <w:ind w:right="-284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DIČ: CZ</w:t>
          </w:r>
          <w:r w:rsidRPr="00CF10F9">
            <w:rPr>
              <w:rFonts w:ascii="Arial" w:hAnsi="Arial" w:cs="Arial"/>
              <w:sz w:val="16"/>
              <w:szCs w:val="16"/>
            </w:rPr>
            <w:t>00287229</w:t>
          </w:r>
        </w:p>
      </w:tc>
      <w:tc>
        <w:tcPr>
          <w:tcW w:w="3175" w:type="dxa"/>
        </w:tcPr>
        <w:p w:rsidR="006B4C6A" w:rsidRDefault="006B4C6A" w:rsidP="00CD4ABE">
          <w:pPr>
            <w:pStyle w:val="Zpat"/>
            <w:tabs>
              <w:tab w:val="clear" w:pos="4536"/>
              <w:tab w:val="clear" w:pos="9072"/>
            </w:tabs>
            <w:spacing w:before="40"/>
            <w:ind w:right="-284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datová schránka: 2prbftx</w:t>
          </w:r>
        </w:p>
      </w:tc>
      <w:tc>
        <w:tcPr>
          <w:tcW w:w="3175" w:type="dxa"/>
        </w:tcPr>
        <w:p w:rsidR="006B4C6A" w:rsidRDefault="000B5297" w:rsidP="00CD4ABE">
          <w:pPr>
            <w:pStyle w:val="Zpat"/>
            <w:tabs>
              <w:tab w:val="clear" w:pos="4536"/>
              <w:tab w:val="clear" w:pos="9072"/>
            </w:tabs>
            <w:spacing w:before="40"/>
            <w:ind w:right="-284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mesto</w:t>
          </w:r>
          <w:r w:rsidR="006B4C6A" w:rsidRPr="00CF10F9">
            <w:rPr>
              <w:rFonts w:ascii="Arial" w:hAnsi="Arial" w:cs="Arial"/>
              <w:sz w:val="16"/>
              <w:szCs w:val="16"/>
            </w:rPr>
            <w:t>@hulin.cz</w:t>
          </w:r>
        </w:p>
      </w:tc>
    </w:tr>
  </w:tbl>
  <w:p w:rsidR="006B4C6A" w:rsidRDefault="006B4C6A" w:rsidP="006B4C6A">
    <w:pPr>
      <w:pStyle w:val="Zpat"/>
    </w:pPr>
  </w:p>
  <w:p w:rsidR="006B4C6A" w:rsidRDefault="006B4C6A">
    <w:pPr>
      <w:pStyle w:val="Zpat"/>
    </w:pPr>
  </w:p>
  <w:p w:rsidR="006B4C6A" w:rsidRDefault="006B4C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112" w:rsidRDefault="00484112" w:rsidP="006B4C6A">
      <w:pPr>
        <w:spacing w:after="0" w:line="240" w:lineRule="auto"/>
      </w:pPr>
      <w:r>
        <w:separator/>
      </w:r>
    </w:p>
  </w:footnote>
  <w:footnote w:type="continuationSeparator" w:id="0">
    <w:p w:rsidR="00484112" w:rsidRDefault="00484112" w:rsidP="006B4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421" w:rsidRDefault="004C5421" w:rsidP="004C5421">
    <w:pPr>
      <w:pStyle w:val="Zhlav"/>
      <w:jc w:val="right"/>
    </w:pPr>
    <w: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3D406C0"/>
    <w:multiLevelType w:val="hybridMultilevel"/>
    <w:tmpl w:val="42D41AA8"/>
    <w:lvl w:ilvl="0" w:tplc="B87C0FE6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A9722E"/>
    <w:multiLevelType w:val="hybridMultilevel"/>
    <w:tmpl w:val="23D63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E1CC8"/>
    <w:multiLevelType w:val="hybridMultilevel"/>
    <w:tmpl w:val="6032EF2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CB4B98"/>
    <w:multiLevelType w:val="hybridMultilevel"/>
    <w:tmpl w:val="7C0AF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BC"/>
    <w:rsid w:val="0002416D"/>
    <w:rsid w:val="0005300D"/>
    <w:rsid w:val="000B2CB5"/>
    <w:rsid w:val="000B5297"/>
    <w:rsid w:val="00127728"/>
    <w:rsid w:val="00143AAD"/>
    <w:rsid w:val="00175946"/>
    <w:rsid w:val="001D5CBF"/>
    <w:rsid w:val="00221137"/>
    <w:rsid w:val="00284FBC"/>
    <w:rsid w:val="002C1C8D"/>
    <w:rsid w:val="002C7016"/>
    <w:rsid w:val="00350AB9"/>
    <w:rsid w:val="003F3554"/>
    <w:rsid w:val="003F4C16"/>
    <w:rsid w:val="00414973"/>
    <w:rsid w:val="00414F80"/>
    <w:rsid w:val="004449E7"/>
    <w:rsid w:val="004831ED"/>
    <w:rsid w:val="00484112"/>
    <w:rsid w:val="004A1A7A"/>
    <w:rsid w:val="004C5421"/>
    <w:rsid w:val="00514874"/>
    <w:rsid w:val="00525196"/>
    <w:rsid w:val="00527470"/>
    <w:rsid w:val="005330CB"/>
    <w:rsid w:val="00550940"/>
    <w:rsid w:val="0057581C"/>
    <w:rsid w:val="005D64DF"/>
    <w:rsid w:val="006539FB"/>
    <w:rsid w:val="00666A4F"/>
    <w:rsid w:val="006A071A"/>
    <w:rsid w:val="006A1F3D"/>
    <w:rsid w:val="006A2A72"/>
    <w:rsid w:val="006A4828"/>
    <w:rsid w:val="006B4C6A"/>
    <w:rsid w:val="00742AD0"/>
    <w:rsid w:val="00750222"/>
    <w:rsid w:val="00765345"/>
    <w:rsid w:val="007B23E9"/>
    <w:rsid w:val="007F0F2E"/>
    <w:rsid w:val="00857AAF"/>
    <w:rsid w:val="00873748"/>
    <w:rsid w:val="008B0911"/>
    <w:rsid w:val="008E29AC"/>
    <w:rsid w:val="008F4E2A"/>
    <w:rsid w:val="00931A22"/>
    <w:rsid w:val="00966483"/>
    <w:rsid w:val="009927F6"/>
    <w:rsid w:val="009B2425"/>
    <w:rsid w:val="009B4B97"/>
    <w:rsid w:val="009D4F0C"/>
    <w:rsid w:val="009E65BC"/>
    <w:rsid w:val="00A3516D"/>
    <w:rsid w:val="00A83655"/>
    <w:rsid w:val="00A97AFD"/>
    <w:rsid w:val="00B505A7"/>
    <w:rsid w:val="00B522A1"/>
    <w:rsid w:val="00B52800"/>
    <w:rsid w:val="00CB1094"/>
    <w:rsid w:val="00CF232B"/>
    <w:rsid w:val="00D00BDA"/>
    <w:rsid w:val="00D62E56"/>
    <w:rsid w:val="00D77726"/>
    <w:rsid w:val="00E2527B"/>
    <w:rsid w:val="00E710AA"/>
    <w:rsid w:val="00EB26DB"/>
    <w:rsid w:val="00F504FF"/>
    <w:rsid w:val="00F57F54"/>
    <w:rsid w:val="00F83CF5"/>
    <w:rsid w:val="00FC721F"/>
    <w:rsid w:val="00FF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888DF"/>
  <w15:docId w15:val="{B3CEEC89-BEB7-4248-91FC-E861E3F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232B"/>
  </w:style>
  <w:style w:type="paragraph" w:styleId="Nadpis1">
    <w:name w:val="heading 1"/>
    <w:basedOn w:val="Normln"/>
    <w:next w:val="Normln"/>
    <w:link w:val="Nadpis1Char"/>
    <w:qFormat/>
    <w:rsid w:val="00284FBC"/>
    <w:pPr>
      <w:keepNext/>
      <w:suppressAutoHyphens/>
      <w:spacing w:after="0" w:line="240" w:lineRule="auto"/>
      <w:ind w:left="360" w:hanging="360"/>
      <w:outlineLvl w:val="0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unhideWhenUsed/>
    <w:rsid w:val="00284FB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84FBC"/>
    <w:pPr>
      <w:ind w:left="720"/>
      <w:contextualSpacing/>
    </w:pPr>
    <w:rPr>
      <w:rFonts w:eastAsiaTheme="minorHAns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4FBC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284FB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character" w:customStyle="1" w:styleId="NzevChar">
    <w:name w:val="Název Char"/>
    <w:basedOn w:val="Standardnpsmoodstavce"/>
    <w:link w:val="Nzev"/>
    <w:rsid w:val="00284FBC"/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4F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84F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284FBC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6B4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B4C6A"/>
  </w:style>
  <w:style w:type="paragraph" w:styleId="Zpat">
    <w:name w:val="footer"/>
    <w:basedOn w:val="Normln"/>
    <w:link w:val="ZpatChar"/>
    <w:uiPriority w:val="99"/>
    <w:unhideWhenUsed/>
    <w:rsid w:val="006B4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4C6A"/>
  </w:style>
  <w:style w:type="character" w:styleId="Hypertextovodkaz">
    <w:name w:val="Hyperlink"/>
    <w:basedOn w:val="Standardnpsmoodstavce"/>
    <w:uiPriority w:val="99"/>
    <w:unhideWhenUsed/>
    <w:rsid w:val="0051487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14874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5148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datelna@hulin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91713-5644-4477-BAF2-80435444F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514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Simerska</dc:creator>
  <cp:keywords/>
  <dc:description/>
  <cp:lastModifiedBy>Simerska</cp:lastModifiedBy>
  <cp:revision>16</cp:revision>
  <cp:lastPrinted>2026-05-06T14:38:00Z</cp:lastPrinted>
  <dcterms:created xsi:type="dcterms:W3CDTF">2025-09-25T10:14:00Z</dcterms:created>
  <dcterms:modified xsi:type="dcterms:W3CDTF">2026-05-06T14:40:00Z</dcterms:modified>
</cp:coreProperties>
</file>